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A3328" w14:textId="77777777" w:rsidR="00246DA3" w:rsidRDefault="00246DA3" w:rsidP="00246DA3">
      <w:pPr>
        <w:jc w:val="center"/>
      </w:pPr>
      <w:r>
        <w:t xml:space="preserve">  </w:t>
      </w:r>
    </w:p>
    <w:p w14:paraId="66495986" w14:textId="42527C06" w:rsidR="00246DA3" w:rsidRDefault="00246DA3" w:rsidP="00246DA3"/>
    <w:p w14:paraId="26152AF9" w14:textId="77777777" w:rsidR="009E6217" w:rsidRDefault="009E6217" w:rsidP="009E6217">
      <w:pPr>
        <w:jc w:val="center"/>
        <w:rPr>
          <w:rFonts w:cs="Times New Roman"/>
          <w:b/>
          <w:bCs/>
          <w:sz w:val="56"/>
          <w:szCs w:val="56"/>
        </w:rPr>
      </w:pPr>
    </w:p>
    <w:p w14:paraId="47CB5312" w14:textId="3C7A435B" w:rsidR="009E6217" w:rsidRPr="000B1FD3" w:rsidRDefault="006D3842" w:rsidP="009E6217">
      <w:pPr>
        <w:jc w:val="center"/>
        <w:rPr>
          <w:rFonts w:cs="Times New Roman"/>
          <w:b/>
          <w:bCs/>
          <w:sz w:val="56"/>
          <w:szCs w:val="56"/>
        </w:rPr>
      </w:pPr>
      <w:r>
        <w:rPr>
          <w:rFonts w:cs="Times New Roman"/>
          <w:b/>
          <w:bCs/>
          <w:sz w:val="56"/>
          <w:szCs w:val="56"/>
        </w:rPr>
        <w:t>THIRD</w:t>
      </w:r>
      <w:r w:rsidR="009E6217" w:rsidRPr="000B1FD3">
        <w:rPr>
          <w:rFonts w:cs="Times New Roman"/>
          <w:b/>
          <w:bCs/>
          <w:sz w:val="56"/>
          <w:szCs w:val="56"/>
        </w:rPr>
        <w:t xml:space="preserve"> SUNDAY</w:t>
      </w:r>
    </w:p>
    <w:p w14:paraId="08044CEC" w14:textId="1E485656" w:rsidR="009E6217" w:rsidRPr="006D3842" w:rsidRDefault="009E6217" w:rsidP="006D3842">
      <w:pPr>
        <w:jc w:val="center"/>
        <w:rPr>
          <w:rFonts w:cs="Times New Roman"/>
          <w:b/>
          <w:bCs/>
          <w:sz w:val="56"/>
          <w:szCs w:val="56"/>
        </w:rPr>
      </w:pPr>
      <w:r w:rsidRPr="000B1FD3">
        <w:rPr>
          <w:rFonts w:cs="Times New Roman"/>
          <w:b/>
          <w:bCs/>
          <w:sz w:val="56"/>
          <w:szCs w:val="56"/>
        </w:rPr>
        <w:t>OF EASTER</w:t>
      </w:r>
    </w:p>
    <w:p w14:paraId="417A8D01" w14:textId="77777777" w:rsidR="009E6217" w:rsidRDefault="009E6217" w:rsidP="00246DA3"/>
    <w:p w14:paraId="3A464DFE" w14:textId="77777777" w:rsidR="00246DA3" w:rsidRDefault="00246DA3" w:rsidP="00246DA3"/>
    <w:p w14:paraId="362AE0A4" w14:textId="4A92C2DE" w:rsidR="00246DA3" w:rsidRDefault="009E6217" w:rsidP="00473339">
      <w:pPr>
        <w:jc w:val="center"/>
      </w:pPr>
      <w:r>
        <w:rPr>
          <w:noProof/>
        </w:rPr>
        <w:drawing>
          <wp:inline distT="0" distB="0" distL="0" distR="0" wp14:anchorId="7B4AAA3E" wp14:editId="680B010E">
            <wp:extent cx="4800600" cy="302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3028950"/>
                    </a:xfrm>
                    <a:prstGeom prst="rect">
                      <a:avLst/>
                    </a:prstGeom>
                    <a:noFill/>
                    <a:ln>
                      <a:noFill/>
                    </a:ln>
                  </pic:spPr>
                </pic:pic>
              </a:graphicData>
            </a:graphic>
          </wp:inline>
        </w:drawing>
      </w:r>
    </w:p>
    <w:p w14:paraId="25F8C57A" w14:textId="590808B2" w:rsidR="00246DA3" w:rsidRDefault="00246DA3" w:rsidP="00246DA3"/>
    <w:p w14:paraId="244270AE" w14:textId="1C5CEFA6" w:rsidR="00246DA3" w:rsidRDefault="00246DA3" w:rsidP="00246DA3"/>
    <w:p w14:paraId="4ECB8BFD" w14:textId="6EA463E2" w:rsidR="00246DA3" w:rsidRDefault="00246DA3" w:rsidP="00246DA3"/>
    <w:p w14:paraId="5DDED2B7" w14:textId="76160118" w:rsidR="00246DA3" w:rsidRDefault="00246DA3" w:rsidP="00246DA3"/>
    <w:p w14:paraId="53BCA140" w14:textId="07A4A4CA" w:rsidR="00246DA3" w:rsidRDefault="00246DA3" w:rsidP="00246DA3"/>
    <w:p w14:paraId="6015E014" w14:textId="4975F950" w:rsidR="009E6217" w:rsidRDefault="00246DA3" w:rsidP="00246DA3">
      <w:r w:rsidRPr="0009485A">
        <w:rPr>
          <w:rFonts w:eastAsia="Times New Roman" w:cs="Times New Roman"/>
          <w:noProof/>
          <w:sz w:val="24"/>
          <w:szCs w:val="24"/>
        </w:rPr>
        <mc:AlternateContent>
          <mc:Choice Requires="wps">
            <w:drawing>
              <wp:anchor distT="0" distB="0" distL="114300" distR="114300" simplePos="0" relativeHeight="251661312" behindDoc="0" locked="0" layoutInCell="1" allowOverlap="1" wp14:anchorId="076E7657" wp14:editId="58BA3A0C">
                <wp:simplePos x="0" y="0"/>
                <wp:positionH relativeFrom="margin">
                  <wp:posOffset>9525</wp:posOffset>
                </wp:positionH>
                <wp:positionV relativeFrom="margin">
                  <wp:posOffset>5467350</wp:posOffset>
                </wp:positionV>
                <wp:extent cx="6629400" cy="260985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098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Monday-Friday  9:00AM-2:00PM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310EDD28"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6D3842">
                              <w:rPr>
                                <w:rFonts w:cs="Times New Roman"/>
                                <w:b/>
                                <w:bCs/>
                                <w:sz w:val="36"/>
                                <w:szCs w:val="36"/>
                              </w:rPr>
                              <w:t>26</w:t>
                            </w:r>
                            <w:r>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E7657" id="_x0000_t202" coordsize="21600,21600" o:spt="202" path="m,l,21600r21600,l21600,xe">
                <v:stroke joinstyle="miter"/>
                <v:path gradientshapeok="t" o:connecttype="rect"/>
              </v:shapetype>
              <v:shape id="Text Box 31" o:spid="_x0000_s1026" type="#_x0000_t202" style="position:absolute;margin-left:.75pt;margin-top:430.5pt;width:522pt;height:20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w2CAIAAPEDAAAOAAAAZHJzL2Uyb0RvYy54bWysU8Fu2zAMvQ/YPwi6L3a8NGuMOEWXIsOA&#10;rhvQ9gNkWbaF2aJGKbGzrx8lp1m23obpIIgi+cT3SK1vxr5jB4VOgyn4fJZypoyESpum4M9Pu3fX&#10;nDkvTCU6MKrgR+X4zebtm/Vgc5VBC12lkBGIcflgC956b/MkcbJVvXAzsMqQswbshScTm6RCMRB6&#10;3yVZmi6TAbCyCFI5R7d3k5NvIn5dK+m/1rVTnnUFp9p83DHuZdiTzVrkDQrbankqQ/xDFb3Qhh49&#10;Q90JL9ge9SuoXksEB7WfSegTqGstVeRAbObpX2weW2FV5ELiOHuWyf0/WPlw+IZMVwXPODOipxY9&#10;qdGzjzCy9/Mgz2BdTlGPluL8SPfU5kjV2XuQ3x0zsG2FadQtIgytEhWVFzOTi9QJxwWQcvgCFb0j&#10;9h4i0FhjH7QjNRihU5uO59aEWiRdLpfZapGSS5IvW6ar66vYvETkL+kWnf+koGfhUHCk3kd4cbh3&#10;nohQ6EtIeM1Bp6ud7rpoYFNuO2QHQXOyiytwp5Q/wjoTgg2EtMkdbiLPQG0i6cdyPOlWQnUkxgjT&#10;3NE/oUML+JOzgWau4O7HXqDirPtsSLXVfLEIQxqNxdWHjAy89JSXHmEkQRXcczYdt34a7L1F3bT0&#10;0tQnA7ekdK2jBqElU1WnummuIs/THwiDe2nHqN8/dfMLAAD//wMAUEsDBBQABgAIAAAAIQA4qryj&#10;3AAAAAsBAAAPAAAAZHJzL2Rvd25yZXYueG1sTE/LboMwELxX6j9YW6mXqjFBAVKCidpKrXrN4wMM&#10;3gAKXiPsBPL33Zza287OaB7Fdra9uOLoO0cKlosIBFLtTEeNguPh63UNwgdNRveOUMENPWzLx4dC&#10;58ZNtMPrPjSCTcjnWkEbwpBL6esWrfYLNyAxd3Kj1YHh2Egz6onNbS/jKEql1R1xQqsH/GyxPu8v&#10;VsHpZ3pJ3qbqOxyz3Sr90F1WuZtSz0/z+wZEwDn8ieFen6tDyZ0qdyHjRc84YaGCdbrkSXc+WiX8&#10;qviKszgCWRby/4byFwAA//8DAFBLAQItABQABgAIAAAAIQC2gziS/gAAAOEBAAATAAAAAAAAAAAA&#10;AAAAAAAAAABbQ29udGVudF9UeXBlc10ueG1sUEsBAi0AFAAGAAgAAAAhADj9If/WAAAAlAEAAAsA&#10;AAAAAAAAAAAAAAAALwEAAF9yZWxzLy5yZWxzUEsBAi0AFAAGAAgAAAAhAOJkXDYIAgAA8QMAAA4A&#10;AAAAAAAAAAAAAAAALgIAAGRycy9lMm9Eb2MueG1sUEsBAi0AFAAGAAgAAAAhADiqvKPcAAAACwEA&#10;AA8AAAAAAAAAAAAAAAAAYgQAAGRycy9kb3ducmV2LnhtbFBLBQYAAAAABAAEAPMAAABrBQAAAAA=&#10;" stroked="f">
                <v:textbox>
                  <w:txbxContent>
                    <w:p w14:paraId="1C8C9F13" w14:textId="77777777" w:rsidR="00246DA3" w:rsidRPr="00066FD0" w:rsidRDefault="00246DA3" w:rsidP="00246DA3">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59BF4EED" w14:textId="77777777" w:rsidR="00246DA3" w:rsidRPr="00066FD0" w:rsidRDefault="00246DA3" w:rsidP="00246DA3">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1B43CEB0" w14:textId="77777777" w:rsidR="00246DA3" w:rsidRPr="00066FD0" w:rsidRDefault="00246DA3" w:rsidP="00246DA3">
                      <w:pPr>
                        <w:widowControl w:val="0"/>
                        <w:jc w:val="center"/>
                        <w:rPr>
                          <w:rFonts w:cs="Times New Roman"/>
                          <w:sz w:val="16"/>
                          <w:szCs w:val="16"/>
                        </w:rPr>
                      </w:pPr>
                      <w:r w:rsidRPr="00066FD0">
                        <w:rPr>
                          <w:rFonts w:cs="Times New Roman"/>
                          <w:sz w:val="16"/>
                          <w:szCs w:val="16"/>
                        </w:rPr>
                        <w:t> </w:t>
                      </w:r>
                    </w:p>
                    <w:p w14:paraId="135D01B1" w14:textId="77777777" w:rsidR="00246DA3" w:rsidRPr="00066FD0" w:rsidRDefault="00246DA3" w:rsidP="00246DA3">
                      <w:pPr>
                        <w:widowControl w:val="0"/>
                        <w:jc w:val="center"/>
                        <w:rPr>
                          <w:rFonts w:cs="Times New Roman"/>
                          <w:bCs/>
                          <w:sz w:val="40"/>
                          <w:szCs w:val="40"/>
                        </w:rPr>
                      </w:pPr>
                      <w:r w:rsidRPr="00066FD0">
                        <w:rPr>
                          <w:rFonts w:cs="Times New Roman"/>
                          <w:bCs/>
                          <w:sz w:val="40"/>
                          <w:szCs w:val="40"/>
                        </w:rPr>
                        <w:t>Following Christ So All May Thrive</w:t>
                      </w:r>
                    </w:p>
                    <w:p w14:paraId="7216AF46" w14:textId="77777777" w:rsidR="00246DA3" w:rsidRPr="003E13A6" w:rsidRDefault="00246DA3" w:rsidP="00246DA3">
                      <w:pPr>
                        <w:widowControl w:val="0"/>
                        <w:jc w:val="center"/>
                        <w:rPr>
                          <w:rFonts w:cs="Times New Roman"/>
                          <w:bCs/>
                          <w:sz w:val="20"/>
                          <w:szCs w:val="20"/>
                        </w:rPr>
                      </w:pPr>
                      <w:r w:rsidRPr="003E13A6">
                        <w:rPr>
                          <w:rFonts w:cs="Times New Roman"/>
                          <w:bCs/>
                          <w:sz w:val="20"/>
                          <w:szCs w:val="20"/>
                        </w:rPr>
                        <w:t>Office Hours:  Monday-Friday  9:00AM-2:00PM</w:t>
                      </w:r>
                    </w:p>
                    <w:p w14:paraId="6B4F17AC" w14:textId="77777777" w:rsidR="00246DA3" w:rsidRPr="00066FD0" w:rsidRDefault="00246DA3" w:rsidP="00246DA3">
                      <w:pPr>
                        <w:widowControl w:val="0"/>
                        <w:jc w:val="center"/>
                        <w:rPr>
                          <w:rFonts w:cs="Times New Roman"/>
                          <w:bCs/>
                        </w:rPr>
                      </w:pPr>
                      <w:r w:rsidRPr="00066FD0">
                        <w:rPr>
                          <w:rFonts w:cs="Times New Roman"/>
                          <w:bCs/>
                        </w:rPr>
                        <w:t xml:space="preserve">Phone: (814) 723-9200   Fax: (814) 723-6049   E-mail: </w:t>
                      </w:r>
                      <w:r>
                        <w:rPr>
                          <w:rFonts w:cs="Times New Roman"/>
                          <w:bCs/>
                        </w:rPr>
                        <w:t>admin</w:t>
                      </w:r>
                      <w:r w:rsidRPr="00066FD0">
                        <w:rPr>
                          <w:rFonts w:cs="Times New Roman"/>
                          <w:bCs/>
                        </w:rPr>
                        <w:t>@presbyterianwarren.com</w:t>
                      </w:r>
                    </w:p>
                    <w:p w14:paraId="544C1C71" w14:textId="77777777" w:rsidR="00246DA3" w:rsidRPr="00066FD0" w:rsidRDefault="00246DA3" w:rsidP="00246DA3">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06EBF7BE" w14:textId="77777777" w:rsidR="00246DA3" w:rsidRPr="00066FD0" w:rsidRDefault="00246DA3" w:rsidP="00246DA3">
                      <w:pPr>
                        <w:widowControl w:val="0"/>
                        <w:jc w:val="center"/>
                        <w:rPr>
                          <w:rFonts w:cs="Times New Roman"/>
                          <w:bCs/>
                        </w:rPr>
                      </w:pPr>
                      <w:r w:rsidRPr="00066FD0">
                        <w:rPr>
                          <w:rFonts w:cs="Times New Roman"/>
                          <w:bCs/>
                        </w:rPr>
                        <w:t>Website: www.presbyterianwarren.com</w:t>
                      </w:r>
                    </w:p>
                    <w:p w14:paraId="258BDB96" w14:textId="77777777" w:rsidR="00246DA3" w:rsidRPr="00066FD0" w:rsidRDefault="00246DA3" w:rsidP="00246DA3">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173DFBD" w14:textId="310EDD28" w:rsidR="00246DA3" w:rsidRPr="00066FD0" w:rsidRDefault="00246DA3" w:rsidP="00246DA3">
                      <w:pPr>
                        <w:widowControl w:val="0"/>
                        <w:jc w:val="center"/>
                        <w:rPr>
                          <w:rFonts w:cs="Times New Roman"/>
                          <w:b/>
                          <w:bCs/>
                          <w:sz w:val="36"/>
                          <w:szCs w:val="36"/>
                        </w:rPr>
                      </w:pPr>
                      <w:r>
                        <w:rPr>
                          <w:rFonts w:cs="Times New Roman"/>
                          <w:b/>
                          <w:bCs/>
                          <w:sz w:val="36"/>
                          <w:szCs w:val="36"/>
                        </w:rPr>
                        <w:t xml:space="preserve">April </w:t>
                      </w:r>
                      <w:r w:rsidR="006D3842">
                        <w:rPr>
                          <w:rFonts w:cs="Times New Roman"/>
                          <w:b/>
                          <w:bCs/>
                          <w:sz w:val="36"/>
                          <w:szCs w:val="36"/>
                        </w:rPr>
                        <w:t>26</w:t>
                      </w:r>
                      <w:r>
                        <w:rPr>
                          <w:rFonts w:cs="Times New Roman"/>
                          <w:b/>
                          <w:bCs/>
                          <w:sz w:val="36"/>
                          <w:szCs w:val="36"/>
                        </w:rPr>
                        <w:t>, 2020</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B282150" wp14:editId="4D92E86E">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20DEF0DD" w14:textId="77777777" w:rsidR="00246DA3" w:rsidRDefault="00246DA3" w:rsidP="00246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82150" id="Text Box 10" o:spid="_x0000_s1027" type="#_x0000_t202" style="position:absolute;margin-left:415.35pt;margin-top:397.5pt;width:27.9pt;height:23.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20DEF0DD" w14:textId="77777777" w:rsidR="00246DA3" w:rsidRDefault="00246DA3" w:rsidP="00246DA3"/>
                  </w:txbxContent>
                </v:textbox>
              </v:shape>
            </w:pict>
          </mc:Fallback>
        </mc:AlternateContent>
      </w:r>
      <w:r>
        <w:br w:type="page"/>
      </w:r>
    </w:p>
    <w:p w14:paraId="2D7D9EFD" w14:textId="77777777" w:rsidR="009E6217" w:rsidRDefault="009E6217" w:rsidP="009E621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t>THE SERVICE FOR THE LORD’S DAY</w:t>
      </w:r>
    </w:p>
    <w:p w14:paraId="47492E05" w14:textId="0D72A829" w:rsidR="009E6217" w:rsidRPr="00066FD0" w:rsidRDefault="00090761" w:rsidP="009E621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Third</w:t>
      </w:r>
      <w:r w:rsidR="009E6217">
        <w:rPr>
          <w:rFonts w:eastAsia="Times New Roman" w:cs="Times New Roman"/>
          <w:color w:val="000000"/>
          <w:kern w:val="28"/>
          <w:sz w:val="28"/>
          <w:szCs w:val="28"/>
          <w14:cntxtAlts/>
        </w:rPr>
        <w:t xml:space="preserve"> Sunday of Easter</w:t>
      </w:r>
    </w:p>
    <w:p w14:paraId="5D77550C" w14:textId="45DBBBED" w:rsidR="009E6217" w:rsidRDefault="009E6217" w:rsidP="000D0042">
      <w:pPr>
        <w:tabs>
          <w:tab w:val="left" w:pos="-31680"/>
          <w:tab w:val="left" w:pos="43"/>
          <w:tab w:val="center" w:pos="4320"/>
          <w:tab w:val="right" w:pos="8790"/>
        </w:tabs>
        <w:rPr>
          <w:rFonts w:eastAsia="Times New Roman" w:cs="Times New Roman"/>
          <w:b/>
          <w:bCs/>
          <w:color w:val="000000"/>
          <w:kern w:val="28"/>
          <w:sz w:val="24"/>
          <w:szCs w:val="24"/>
          <w14:cntxtAlts/>
        </w:rPr>
      </w:pPr>
      <w:r>
        <w:rPr>
          <w:rFonts w:eastAsia="Times New Roman" w:cs="Times New Roman"/>
          <w:b/>
          <w:bCs/>
          <w:color w:val="000000"/>
          <w:kern w:val="28"/>
          <w:sz w:val="24"/>
          <w:szCs w:val="24"/>
          <w14:cntxtAlts/>
        </w:rPr>
        <w:t xml:space="preserve">April </w:t>
      </w:r>
      <w:r w:rsidR="006D3842">
        <w:rPr>
          <w:rFonts w:eastAsia="Times New Roman" w:cs="Times New Roman"/>
          <w:b/>
          <w:bCs/>
          <w:color w:val="000000"/>
          <w:kern w:val="28"/>
          <w:sz w:val="24"/>
          <w:szCs w:val="24"/>
          <w14:cntxtAlts/>
        </w:rPr>
        <w:t>26</w:t>
      </w:r>
      <w:r>
        <w:rPr>
          <w:rFonts w:eastAsia="Times New Roman" w:cs="Times New Roman"/>
          <w:b/>
          <w:bCs/>
          <w:color w:val="000000"/>
          <w:kern w:val="28"/>
          <w:sz w:val="24"/>
          <w:szCs w:val="24"/>
          <w14:cntxtAlts/>
        </w:rPr>
        <w:t>, 2020</w:t>
      </w:r>
      <w:r w:rsidRPr="00066FD0">
        <w:rPr>
          <w:rFonts w:eastAsia="Times New Roman" w:cs="Times New Roman"/>
          <w:b/>
          <w:bCs/>
          <w:color w:val="000000"/>
          <w:kern w:val="28"/>
          <w:sz w:val="24"/>
          <w:szCs w:val="24"/>
          <w14:cntxtAlts/>
        </w:rPr>
        <w:tab/>
      </w:r>
      <w:r w:rsidRPr="00066FD0">
        <w:rPr>
          <w:rFonts w:eastAsia="Times New Roman" w:cs="Times New Roman"/>
          <w:b/>
          <w:bCs/>
          <w:color w:val="000000"/>
          <w:kern w:val="28"/>
          <w:sz w:val="24"/>
          <w:szCs w:val="24"/>
          <w14:cntxtAlts/>
        </w:rPr>
        <w:tab/>
      </w:r>
      <w:r w:rsidR="000D0042">
        <w:rPr>
          <w:rFonts w:eastAsia="Times New Roman" w:cs="Times New Roman"/>
          <w:b/>
          <w:bCs/>
          <w:color w:val="000000"/>
          <w:kern w:val="28"/>
          <w:sz w:val="24"/>
          <w:szCs w:val="24"/>
          <w14:cntxtAlts/>
        </w:rPr>
        <w:tab/>
      </w:r>
      <w:r w:rsidRPr="00066FD0">
        <w:rPr>
          <w:rFonts w:eastAsia="Times New Roman" w:cs="Times New Roman"/>
          <w:b/>
          <w:bCs/>
          <w:color w:val="000000"/>
          <w:kern w:val="28"/>
          <w:sz w:val="24"/>
          <w:szCs w:val="24"/>
          <w14:cntxtAlts/>
        </w:rPr>
        <w:t>10:00 AM</w:t>
      </w:r>
    </w:p>
    <w:p w14:paraId="5FCD7600" w14:textId="437BED47" w:rsidR="000D0042" w:rsidRPr="000D0042" w:rsidRDefault="000D0042" w:rsidP="000D0042">
      <w:pPr>
        <w:tabs>
          <w:tab w:val="left" w:pos="-31680"/>
          <w:tab w:val="left" w:pos="43"/>
          <w:tab w:val="center" w:pos="4320"/>
          <w:tab w:val="right" w:pos="8790"/>
        </w:tabs>
        <w:rPr>
          <w:rFonts w:eastAsia="Times New Roman" w:cs="Times New Roman"/>
          <w:color w:val="4472C4" w:themeColor="accent1"/>
          <w:kern w:val="28"/>
          <w:sz w:val="24"/>
          <w:szCs w:val="24"/>
          <w14:cntxtAlts/>
        </w:rPr>
      </w:pPr>
      <w:r w:rsidRPr="000D0042">
        <w:rPr>
          <w:rFonts w:eastAsia="Times New Roman" w:cs="Times New Roman"/>
          <w:color w:val="4472C4" w:themeColor="accent1"/>
          <w:kern w:val="28"/>
          <w:sz w:val="24"/>
          <w:szCs w:val="24"/>
          <w14:cntxtAlts/>
        </w:rPr>
        <w:t>_______________________________________________________________________________________</w:t>
      </w:r>
    </w:p>
    <w:p w14:paraId="4606A864" w14:textId="1442DE10" w:rsidR="009E6217" w:rsidRPr="00066FD0" w:rsidRDefault="00F04B59" w:rsidP="009E6217">
      <w:pPr>
        <w:rPr>
          <w:rFonts w:eastAsia="Times New Roman" w:cs="Times New Roman"/>
          <w:sz w:val="24"/>
          <w:szCs w:val="24"/>
        </w:rPr>
      </w:pPr>
      <w:r>
        <w:rPr>
          <w:rFonts w:eastAsia="Times New Roman" w:cs="Times New Roman"/>
          <w:noProof/>
          <w:sz w:val="24"/>
          <w:szCs w:val="24"/>
        </w:rPr>
        <w:pict w14:anchorId="65B6B654">
          <v:rect id="_x0000_i1025" alt="" style="width:6in;height:.05pt;mso-width-percent:0;mso-height-percent:0;mso-width-percent:0;mso-height-percent:0" o:hralign="center" o:hrstd="t" o:hrnoshade="t" o:hr="t" fillcolor="black" stroked="f"/>
        </w:pict>
      </w:r>
    </w:p>
    <w:p w14:paraId="0876E7E9" w14:textId="77777777" w:rsidR="009E6217" w:rsidRPr="00AA0A0F" w:rsidRDefault="009E6217" w:rsidP="009E621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 silencing your electronic devices.</w:t>
      </w:r>
    </w:p>
    <w:p w14:paraId="54AB987B" w14:textId="77777777" w:rsidR="009E6217" w:rsidRPr="00066FD0" w:rsidRDefault="009E6217" w:rsidP="009E621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24"/>
          <w:szCs w:val="24"/>
          <w14:cntxtAlts/>
        </w:rPr>
      </w:pPr>
    </w:p>
    <w:p w14:paraId="5605816C" w14:textId="77777777" w:rsidR="009E6217" w:rsidRPr="00BA573B" w:rsidRDefault="009E6217" w:rsidP="009E621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2C42E4CD" w14:textId="12A7871C" w:rsidR="009E6217" w:rsidRDefault="00EE6E01" w:rsidP="00EE6E01">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r>
        <w:rPr>
          <w:rFonts w:eastAsia="Times New Roman" w:cs="Times New Roman"/>
          <w:color w:val="000000"/>
          <w:kern w:val="28"/>
          <w:sz w:val="24"/>
          <w:szCs w:val="24"/>
          <w14:cntxtAlts/>
        </w:rPr>
        <w:t>PRELUDE:</w:t>
      </w:r>
      <w:r>
        <w:rPr>
          <w:rFonts w:eastAsia="Times New Roman" w:cs="Times New Roman"/>
          <w:color w:val="000000"/>
          <w:kern w:val="28"/>
          <w:sz w:val="24"/>
          <w:szCs w:val="24"/>
          <w14:cntxtAlts/>
        </w:rPr>
        <w:tab/>
        <w:t xml:space="preserve">                              </w:t>
      </w:r>
      <w:r>
        <w:rPr>
          <w:rFonts w:eastAsia="Times New Roman" w:cs="Times New Roman"/>
          <w:i/>
          <w:iCs/>
          <w:color w:val="000000"/>
          <w:kern w:val="28"/>
          <w:sz w:val="24"/>
          <w:szCs w:val="24"/>
          <w14:cntxtAlts/>
        </w:rPr>
        <w:tab/>
        <w:t xml:space="preserve">        </w:t>
      </w:r>
      <w:r>
        <w:rPr>
          <w:rFonts w:eastAsia="Times New Roman" w:cs="Times New Roman"/>
          <w:i/>
          <w:iCs/>
          <w:color w:val="000000"/>
          <w:kern w:val="28"/>
          <w:sz w:val="24"/>
          <w:szCs w:val="24"/>
          <w14:cntxtAlts/>
        </w:rPr>
        <w:tab/>
        <w:t xml:space="preserve"> </w:t>
      </w:r>
    </w:p>
    <w:p w14:paraId="4232AEE8" w14:textId="77777777" w:rsidR="00EE6E01" w:rsidRPr="00EE6E01" w:rsidRDefault="00EE6E01" w:rsidP="00EE6E01">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16"/>
          <w:szCs w:val="16"/>
          <w14:cntxtAlts/>
        </w:rPr>
      </w:pPr>
    </w:p>
    <w:p w14:paraId="1D505AC6" w14:textId="749EA8A7" w:rsidR="009E6217" w:rsidRPr="00BC2AE1" w:rsidRDefault="009E6217" w:rsidP="009E6217">
      <w:pPr>
        <w:rPr>
          <w:rFonts w:cs="Times New Roman"/>
          <w:sz w:val="24"/>
          <w:szCs w:val="24"/>
        </w:rPr>
      </w:pPr>
      <w:r>
        <w:rPr>
          <w:rFonts w:cs="Times New Roman"/>
          <w:sz w:val="24"/>
          <w:szCs w:val="24"/>
        </w:rPr>
        <w:t>CALL TO WORSHIP</w:t>
      </w:r>
      <w:r w:rsidRPr="00BC2AE1">
        <w:rPr>
          <w:rFonts w:cs="Times New Roman"/>
          <w:sz w:val="24"/>
          <w:szCs w:val="24"/>
        </w:rPr>
        <w:t xml:space="preserve"> (Responsive)</w:t>
      </w:r>
      <w:r>
        <w:rPr>
          <w:rFonts w:cs="Times New Roman"/>
          <w:sz w:val="24"/>
          <w:szCs w:val="24"/>
        </w:rPr>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Pr>
          <w:rFonts w:cs="Times New Roman"/>
          <w:sz w:val="24"/>
          <w:szCs w:val="24"/>
        </w:rPr>
        <w:t xml:space="preserve">  </w:t>
      </w:r>
    </w:p>
    <w:p w14:paraId="66136353" w14:textId="77777777" w:rsidR="00F50C4F" w:rsidRPr="00F50C4F" w:rsidRDefault="00F50C4F" w:rsidP="00F50C4F">
      <w:pPr>
        <w:ind w:left="720" w:hanging="720"/>
        <w:jc w:val="both"/>
        <w:rPr>
          <w:rFonts w:cs="Times New Roman"/>
          <w:sz w:val="24"/>
          <w:szCs w:val="24"/>
        </w:rPr>
      </w:pPr>
      <w:bookmarkStart w:id="0" w:name="_Hlk38276002"/>
      <w:r w:rsidRPr="00F50C4F">
        <w:rPr>
          <w:rFonts w:cs="Times New Roman"/>
          <w:sz w:val="24"/>
          <w:szCs w:val="24"/>
        </w:rPr>
        <w:t>L:</w:t>
      </w:r>
      <w:r w:rsidRPr="00F50C4F">
        <w:rPr>
          <w:rFonts w:cs="Times New Roman"/>
          <w:sz w:val="24"/>
          <w:szCs w:val="24"/>
        </w:rPr>
        <w:tab/>
        <w:t>Let the people assemble; God calls each one of us by name.</w:t>
      </w:r>
    </w:p>
    <w:p w14:paraId="10D64C3C"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The promises of God are to us and our children, and to sisters and brothers near and far.</w:t>
      </w:r>
    </w:p>
    <w:p w14:paraId="08374E8D" w14:textId="77777777" w:rsidR="00F50C4F" w:rsidRPr="00F50C4F" w:rsidRDefault="00F50C4F" w:rsidP="00F50C4F">
      <w:pPr>
        <w:ind w:left="720" w:hanging="720"/>
        <w:jc w:val="both"/>
        <w:rPr>
          <w:rFonts w:cs="Times New Roman"/>
          <w:sz w:val="24"/>
          <w:szCs w:val="24"/>
        </w:rPr>
      </w:pPr>
      <w:r w:rsidRPr="00F50C4F">
        <w:rPr>
          <w:rFonts w:cs="Times New Roman"/>
          <w:sz w:val="24"/>
          <w:szCs w:val="24"/>
        </w:rPr>
        <w:t>L:</w:t>
      </w:r>
      <w:r w:rsidRPr="00F50C4F">
        <w:rPr>
          <w:rFonts w:cs="Times New Roman"/>
          <w:sz w:val="24"/>
          <w:szCs w:val="24"/>
        </w:rPr>
        <w:tab/>
        <w:t>We gather as a community of faith, united in mutual concern and caring.</w:t>
      </w:r>
    </w:p>
    <w:p w14:paraId="4CCD25E7"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Here we break bread, learn, and pray together, and join in outreach to a needy world.</w:t>
      </w:r>
    </w:p>
    <w:p w14:paraId="7533EEF9" w14:textId="77777777" w:rsidR="00F50C4F" w:rsidRPr="00F50C4F" w:rsidRDefault="00F50C4F" w:rsidP="00F50C4F">
      <w:pPr>
        <w:ind w:left="720" w:hanging="720"/>
        <w:jc w:val="both"/>
        <w:rPr>
          <w:rFonts w:cs="Times New Roman"/>
          <w:bCs/>
          <w:sz w:val="24"/>
          <w:szCs w:val="24"/>
        </w:rPr>
      </w:pPr>
      <w:r w:rsidRPr="00F50C4F">
        <w:rPr>
          <w:rFonts w:cs="Times New Roman"/>
          <w:bCs/>
          <w:sz w:val="24"/>
          <w:szCs w:val="24"/>
        </w:rPr>
        <w:t>L:</w:t>
      </w:r>
      <w:r w:rsidRPr="00F50C4F">
        <w:rPr>
          <w:rFonts w:cs="Times New Roman"/>
          <w:bCs/>
          <w:sz w:val="24"/>
          <w:szCs w:val="24"/>
        </w:rPr>
        <w:tab/>
        <w:t>May our eyes and ears be open to the special message this hour holds for us.</w:t>
      </w:r>
    </w:p>
    <w:p w14:paraId="6463C16A"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We will listen for God’s living and abiding Word and strive to be obedient to the truth.</w:t>
      </w:r>
    </w:p>
    <w:bookmarkEnd w:id="0"/>
    <w:p w14:paraId="58C92D79" w14:textId="77777777" w:rsidR="009E6217" w:rsidRPr="004A7380" w:rsidRDefault="009E6217" w:rsidP="009E6217">
      <w:pPr>
        <w:jc w:val="both"/>
        <w:rPr>
          <w:rFonts w:cs="Times New Roman"/>
          <w:b/>
          <w:sz w:val="16"/>
          <w:szCs w:val="16"/>
        </w:rPr>
      </w:pPr>
    </w:p>
    <w:p w14:paraId="61AD3BCF" w14:textId="5FEE3EE6" w:rsidR="009E6217" w:rsidRDefault="009E6217" w:rsidP="004A738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sidR="00F50C4F">
        <w:rPr>
          <w:rFonts w:eastAsia="Times New Roman" w:cs="Times New Roman"/>
          <w:i/>
          <w:color w:val="000000"/>
          <w:kern w:val="28"/>
          <w:sz w:val="24"/>
          <w:szCs w:val="24"/>
          <w14:cntxtAlts/>
        </w:rPr>
        <w:t>Sing Praise to God Who Reigns Above</w:t>
      </w:r>
      <w:r w:rsidRPr="00066FD0">
        <w:rPr>
          <w:rFonts w:eastAsia="Times New Roman" w:cs="Times New Roman"/>
          <w:i/>
          <w:color w:val="000000"/>
          <w:kern w:val="28"/>
          <w:sz w:val="24"/>
          <w:szCs w:val="24"/>
          <w14:cntxtAlts/>
        </w:rPr>
        <w:tab/>
      </w:r>
      <w:r w:rsidR="000D0042">
        <w:rPr>
          <w:rFonts w:eastAsia="Times New Roman" w:cs="Times New Roman"/>
          <w:i/>
          <w:color w:val="000000"/>
          <w:kern w:val="28"/>
          <w:sz w:val="24"/>
          <w:szCs w:val="24"/>
          <w14:cntxtAlts/>
        </w:rPr>
        <w:tab/>
      </w:r>
      <w:r w:rsidR="000D0042">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F50C4F">
        <w:rPr>
          <w:rFonts w:eastAsia="Times New Roman" w:cs="Times New Roman"/>
          <w:color w:val="000000"/>
          <w:kern w:val="28"/>
          <w:sz w:val="24"/>
          <w:szCs w:val="24"/>
          <w14:cntxtAlts/>
        </w:rPr>
        <w:t>645</w:t>
      </w:r>
    </w:p>
    <w:p w14:paraId="51EFED46" w14:textId="77777777" w:rsidR="004A7380" w:rsidRPr="004A7380" w:rsidRDefault="004A7380" w:rsidP="004A738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4DDC5FDF" w14:textId="233030F3" w:rsidR="009E6217" w:rsidRPr="00463295" w:rsidRDefault="009E6217" w:rsidP="009E6217">
      <w:pPr>
        <w:rPr>
          <w:rFonts w:cs="Times New Roman"/>
          <w:sz w:val="24"/>
          <w:szCs w:val="24"/>
        </w:rPr>
      </w:pPr>
      <w:r>
        <w:rPr>
          <w:rFonts w:cs="Times New Roman"/>
          <w:sz w:val="24"/>
          <w:szCs w:val="24"/>
        </w:rPr>
        <w:t>CALL TO CONFESSION</w:t>
      </w:r>
      <w:r w:rsidRPr="00463295">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1A56C887" w14:textId="77777777" w:rsidR="009E6217" w:rsidRPr="00CF23A2" w:rsidRDefault="009E6217" w:rsidP="009E6217">
      <w:pPr>
        <w:jc w:val="both"/>
        <w:rPr>
          <w:rFonts w:cs="Times New Roman"/>
          <w:sz w:val="24"/>
          <w:szCs w:val="24"/>
        </w:rPr>
      </w:pPr>
      <w:r w:rsidRPr="00CF23A2">
        <w:rPr>
          <w:rFonts w:cs="Times New Roman"/>
          <w:sz w:val="24"/>
          <w:szCs w:val="24"/>
        </w:rPr>
        <w:t>If we think that God favors certain people over others, we are mistaken. God accepts everyone who honors and lives for Christ – who is Lord of all. But we know that our lives do not always line up with God’s desires for us. We need God’s grace! Trusting that God wills us to be free in Christ, let us pray together:</w:t>
      </w:r>
    </w:p>
    <w:p w14:paraId="0E57A6B5" w14:textId="77777777" w:rsidR="009E6217" w:rsidRPr="004A7380" w:rsidRDefault="009E6217" w:rsidP="009E6217">
      <w:pPr>
        <w:rPr>
          <w:rFonts w:cs="Times New Roman"/>
          <w:sz w:val="16"/>
          <w:szCs w:val="16"/>
        </w:rPr>
      </w:pPr>
    </w:p>
    <w:p w14:paraId="53A3220E" w14:textId="6C4B4B02" w:rsidR="009E6217" w:rsidRPr="00B670FB" w:rsidRDefault="009E6217" w:rsidP="009E6217">
      <w:pPr>
        <w:jc w:val="both"/>
        <w:rPr>
          <w:rFonts w:eastAsia="Times New Roman" w:cs="Times New Roman"/>
          <w:kern w:val="28"/>
          <w:sz w:val="12"/>
          <w:szCs w:val="12"/>
          <w14:cntxtAlts/>
        </w:rPr>
      </w:pPr>
      <w:r>
        <w:rPr>
          <w:rFonts w:cs="Times New Roman"/>
          <w:sz w:val="24"/>
          <w:szCs w:val="24"/>
        </w:rPr>
        <w:t xml:space="preserve">PRAYER OF CONFESSION </w:t>
      </w:r>
      <w:r w:rsidRPr="00463295">
        <w:rPr>
          <w:rFonts w:cs="Times New Roman"/>
          <w:sz w:val="24"/>
          <w:szCs w:val="24"/>
        </w:rPr>
        <w:t>(</w:t>
      </w:r>
      <w:r w:rsidR="00F50C4F">
        <w:rPr>
          <w:rFonts w:cs="Times New Roman"/>
          <w:sz w:val="24"/>
          <w:szCs w:val="24"/>
        </w:rPr>
        <w:t>Responsive</w:t>
      </w:r>
      <w:r w:rsidRPr="00463295">
        <w:rPr>
          <w:rFonts w:cs="Times New Roman"/>
          <w:sz w:val="24"/>
          <w:szCs w:val="24"/>
        </w:rPr>
        <w:t>)</w:t>
      </w:r>
      <w:r>
        <w:rPr>
          <w:rFonts w:cs="Times New Roman"/>
          <w:sz w:val="24"/>
          <w:szCs w:val="24"/>
        </w:rPr>
        <w:t xml:space="preserve">  </w:t>
      </w:r>
      <w:r w:rsidR="00F50C4F">
        <w:rPr>
          <w:rFonts w:cs="Times New Roman"/>
          <w:sz w:val="24"/>
          <w:szCs w:val="24"/>
        </w:rPr>
        <w:t xml:space="preserve">        </w:t>
      </w:r>
      <w:r>
        <w:rPr>
          <w:rFonts w:cs="Times New Roman"/>
          <w:sz w:val="24"/>
          <w:szCs w:val="24"/>
        </w:rPr>
        <w:t xml:space="preserve"> </w:t>
      </w:r>
      <w:r w:rsidR="00F50C4F">
        <w:rPr>
          <w:rFonts w:cs="Times New Roman"/>
        </w:rPr>
        <w:t>(</w:t>
      </w:r>
      <w:r w:rsidR="00F50C4F" w:rsidRPr="00EA4513">
        <w:rPr>
          <w:rFonts w:cs="Times New Roman"/>
          <w:sz w:val="20"/>
          <w:szCs w:val="20"/>
        </w:rPr>
        <w:t xml:space="preserve">adapted from </w:t>
      </w:r>
      <w:r w:rsidR="00F50C4F" w:rsidRPr="00EA4513">
        <w:rPr>
          <w:rFonts w:cs="Times New Roman"/>
          <w:sz w:val="20"/>
          <w:szCs w:val="20"/>
          <w:u w:val="words"/>
        </w:rPr>
        <w:t>Prayers for a Privileged People</w:t>
      </w:r>
      <w:r w:rsidR="00F50C4F" w:rsidRPr="00EA4513">
        <w:rPr>
          <w:rFonts w:cs="Times New Roman"/>
          <w:sz w:val="20"/>
          <w:szCs w:val="20"/>
        </w:rPr>
        <w:t xml:space="preserve"> by Walter Brueggemann</w:t>
      </w:r>
      <w:r w:rsidR="00F50C4F">
        <w:rPr>
          <w:rFonts w:cs="Times New Roman"/>
        </w:rPr>
        <w:t>)</w:t>
      </w:r>
      <w:r>
        <w:rPr>
          <w:rFonts w:cs="Times New Roman"/>
          <w:sz w:val="24"/>
          <w:szCs w:val="24"/>
        </w:rPr>
        <w:t xml:space="preserve">  </w:t>
      </w:r>
    </w:p>
    <w:p w14:paraId="1917697A" w14:textId="77777777" w:rsidR="00F50C4F" w:rsidRPr="00F50C4F" w:rsidRDefault="00F50C4F" w:rsidP="00F50C4F">
      <w:pPr>
        <w:ind w:left="720" w:hanging="720"/>
        <w:jc w:val="both"/>
        <w:rPr>
          <w:rFonts w:cs="Times New Roman"/>
          <w:sz w:val="24"/>
          <w:szCs w:val="24"/>
        </w:rPr>
      </w:pPr>
      <w:r w:rsidRPr="00F50C4F">
        <w:rPr>
          <w:rFonts w:cs="Times New Roman"/>
          <w:sz w:val="24"/>
          <w:szCs w:val="24"/>
        </w:rPr>
        <w:t>L:</w:t>
      </w:r>
      <w:r w:rsidRPr="00F50C4F">
        <w:rPr>
          <w:rFonts w:cs="Times New Roman"/>
          <w:sz w:val="24"/>
          <w:szCs w:val="24"/>
        </w:rPr>
        <w:tab/>
        <w:t>We confess before you, O God, that we set out to be your faithful people and then we fall into an unintended brokenness.</w:t>
      </w:r>
    </w:p>
    <w:p w14:paraId="3236290A"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We are aware of our alienation from you, our sense of shame and loss in our relationships with others, and we feel deep remorse.</w:t>
      </w:r>
    </w:p>
    <w:p w14:paraId="62D1358E" w14:textId="77777777" w:rsidR="00F50C4F" w:rsidRPr="00F50C4F" w:rsidRDefault="00F50C4F" w:rsidP="00F50C4F">
      <w:pPr>
        <w:ind w:left="720" w:hanging="720"/>
        <w:jc w:val="both"/>
        <w:rPr>
          <w:rFonts w:cs="Times New Roman"/>
          <w:sz w:val="24"/>
          <w:szCs w:val="24"/>
        </w:rPr>
      </w:pPr>
      <w:r w:rsidRPr="00F50C4F">
        <w:rPr>
          <w:rFonts w:cs="Times New Roman"/>
          <w:sz w:val="24"/>
          <w:szCs w:val="24"/>
        </w:rPr>
        <w:t>L:</w:t>
      </w:r>
      <w:r w:rsidRPr="00F50C4F">
        <w:rPr>
          <w:rFonts w:cs="Times New Roman"/>
          <w:sz w:val="24"/>
          <w:szCs w:val="24"/>
        </w:rPr>
        <w:tab/>
        <w:t>We know that we have no secrets not already known to you, so we face you without pretense of innocence.</w:t>
      </w:r>
    </w:p>
    <w:p w14:paraId="0F006906"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We ask forgiveness and wait, even a very long time.</w:t>
      </w:r>
    </w:p>
    <w:p w14:paraId="1DC9B5E4" w14:textId="77777777" w:rsidR="00F50C4F" w:rsidRPr="00F50C4F" w:rsidRDefault="00F50C4F" w:rsidP="00F50C4F">
      <w:pPr>
        <w:ind w:left="720" w:hanging="720"/>
        <w:jc w:val="both"/>
        <w:rPr>
          <w:rFonts w:cs="Times New Roman"/>
          <w:bCs/>
          <w:sz w:val="24"/>
          <w:szCs w:val="24"/>
        </w:rPr>
      </w:pPr>
      <w:r w:rsidRPr="00F50C4F">
        <w:rPr>
          <w:rFonts w:cs="Times New Roman"/>
          <w:bCs/>
          <w:sz w:val="24"/>
          <w:szCs w:val="24"/>
        </w:rPr>
        <w:t>L:</w:t>
      </w:r>
      <w:r w:rsidRPr="00F50C4F">
        <w:rPr>
          <w:rFonts w:cs="Times New Roman"/>
          <w:bCs/>
          <w:sz w:val="24"/>
          <w:szCs w:val="24"/>
        </w:rPr>
        <w:tab/>
        <w:t>We trust your unfailing love, your willing generosity, your readiness to remember our sin no more!</w:t>
      </w:r>
    </w:p>
    <w:p w14:paraId="5E53B3D5"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We ask that you give us yourself again without judgment – after we have judged ourselves.</w:t>
      </w:r>
    </w:p>
    <w:p w14:paraId="4C26E192" w14:textId="77777777" w:rsidR="00F50C4F" w:rsidRPr="00F50C4F" w:rsidRDefault="00F50C4F" w:rsidP="00F50C4F">
      <w:pPr>
        <w:ind w:left="720" w:hanging="720"/>
        <w:jc w:val="both"/>
        <w:rPr>
          <w:rFonts w:cs="Times New Roman"/>
          <w:sz w:val="24"/>
          <w:szCs w:val="24"/>
        </w:rPr>
      </w:pPr>
      <w:r w:rsidRPr="00F50C4F">
        <w:rPr>
          <w:rFonts w:cs="Times New Roman"/>
          <w:sz w:val="24"/>
          <w:szCs w:val="24"/>
        </w:rPr>
        <w:t>L:</w:t>
      </w:r>
      <w:r w:rsidRPr="00F50C4F">
        <w:rPr>
          <w:rFonts w:cs="Times New Roman"/>
          <w:sz w:val="24"/>
          <w:szCs w:val="24"/>
        </w:rPr>
        <w:tab/>
        <w:t>Enable us to hear and respond to your invitation anew: to your presence, to the table of your feast, to your walk of companionship, to your mission of wellbeing.</w:t>
      </w:r>
    </w:p>
    <w:p w14:paraId="0AA88D29" w14:textId="77777777" w:rsidR="00F50C4F" w:rsidRPr="00F50C4F" w:rsidRDefault="00F50C4F" w:rsidP="00F50C4F">
      <w:pPr>
        <w:ind w:left="720" w:hanging="720"/>
        <w:jc w:val="both"/>
        <w:rPr>
          <w:rFonts w:cs="Times New Roman"/>
          <w:b/>
          <w:sz w:val="24"/>
          <w:szCs w:val="24"/>
        </w:rPr>
      </w:pPr>
      <w:r w:rsidRPr="00F50C4F">
        <w:rPr>
          <w:rFonts w:cs="Times New Roman"/>
          <w:b/>
          <w:sz w:val="24"/>
          <w:szCs w:val="24"/>
        </w:rPr>
        <w:t>P:</w:t>
      </w:r>
      <w:r w:rsidRPr="00F50C4F">
        <w:rPr>
          <w:rFonts w:cs="Times New Roman"/>
          <w:b/>
          <w:sz w:val="24"/>
          <w:szCs w:val="24"/>
        </w:rPr>
        <w:tab/>
        <w:t>Be our Easter this day, drawing us from death to new life, and we will begin again in obedience, in wonder, and in love! Hear us as we ask for your mercy in Jesus’ name. Amen.</w:t>
      </w:r>
    </w:p>
    <w:p w14:paraId="1F7DBFFF" w14:textId="027512C2" w:rsidR="009E6217" w:rsidRPr="004A7380" w:rsidRDefault="009E6217" w:rsidP="009E6217">
      <w:pPr>
        <w:jc w:val="both"/>
        <w:rPr>
          <w:rFonts w:cs="Times New Roman"/>
          <w:sz w:val="16"/>
          <w:szCs w:val="16"/>
        </w:rPr>
      </w:pPr>
    </w:p>
    <w:p w14:paraId="363B6BFC" w14:textId="77777777" w:rsidR="009E6217" w:rsidRPr="00066FD0" w:rsidRDefault="009E6217" w:rsidP="009E6217">
      <w:pPr>
        <w:tabs>
          <w:tab w:val="right" w:pos="8550"/>
        </w:tabs>
        <w:rPr>
          <w:rFonts w:eastAsia="MS Mincho" w:cs="Times New Roman"/>
          <w:sz w:val="24"/>
          <w:szCs w:val="24"/>
        </w:rPr>
      </w:pPr>
      <w:r w:rsidRPr="00066FD0">
        <w:rPr>
          <w:rFonts w:eastAsia="MS Mincho" w:cs="Times New Roman"/>
          <w:sz w:val="24"/>
          <w:szCs w:val="24"/>
        </w:rPr>
        <w:t xml:space="preserve"> TIME FOR PERSONAL CONFESSION</w:t>
      </w:r>
    </w:p>
    <w:p w14:paraId="20AA6DED" w14:textId="77777777" w:rsidR="009E6217" w:rsidRPr="004A7380" w:rsidRDefault="009E6217" w:rsidP="009E6217">
      <w:pPr>
        <w:ind w:left="450"/>
        <w:rPr>
          <w:rFonts w:eastAsia="MS Mincho" w:cs="Times New Roman"/>
          <w:b/>
          <w:sz w:val="16"/>
          <w:szCs w:val="16"/>
        </w:rPr>
      </w:pPr>
    </w:p>
    <w:p w14:paraId="4547EC99" w14:textId="189992EA" w:rsidR="009E6217" w:rsidRPr="00463295" w:rsidRDefault="009E6217" w:rsidP="009E6217">
      <w:pPr>
        <w:rPr>
          <w:rFonts w:cs="Times New Roman"/>
          <w:sz w:val="24"/>
          <w:szCs w:val="24"/>
        </w:rPr>
      </w:pPr>
      <w:r w:rsidRPr="00066FD0">
        <w:rPr>
          <w:rFonts w:eastAsia="Times New Roman" w:cs="Times New Roman"/>
          <w:kern w:val="28"/>
          <w:sz w:val="24"/>
          <w:szCs w:val="24"/>
          <w14:cntxtAlts/>
        </w:rPr>
        <w:t xml:space="preserve"> </w:t>
      </w:r>
      <w:r>
        <w:rPr>
          <w:rFonts w:cs="Times New Roman"/>
          <w:sz w:val="24"/>
          <w:szCs w:val="24"/>
        </w:rPr>
        <w:t>WORDS ASSURING US OF GOD’S GRACE</w:t>
      </w:r>
      <w:r w:rsidRPr="00463295">
        <w:rPr>
          <w:rFonts w:cs="Times New Roman"/>
          <w:sz w:val="24"/>
          <w:szCs w:val="24"/>
        </w:rPr>
        <w:t xml:space="preserve"> (Responsive) </w:t>
      </w:r>
      <w:r>
        <w:rPr>
          <w:rFonts w:cs="Times New Roman"/>
          <w:sz w:val="24"/>
          <w:szCs w:val="24"/>
        </w:rPr>
        <w:tab/>
        <w:t xml:space="preserve">     </w:t>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(based on </w:t>
      </w:r>
      <w:r>
        <w:rPr>
          <w:rFonts w:cs="Times New Roman"/>
          <w:sz w:val="24"/>
          <w:szCs w:val="24"/>
        </w:rPr>
        <w:t>Acts 10</w:t>
      </w:r>
      <w:r w:rsidRPr="00463295">
        <w:rPr>
          <w:rFonts w:cs="Times New Roman"/>
          <w:sz w:val="24"/>
          <w:szCs w:val="24"/>
        </w:rPr>
        <w:t>)</w:t>
      </w:r>
    </w:p>
    <w:p w14:paraId="734C78B4" w14:textId="77777777" w:rsidR="009E6217" w:rsidRPr="00CF23A2" w:rsidRDefault="009E6217" w:rsidP="009E6217">
      <w:pPr>
        <w:ind w:left="720" w:hanging="720"/>
        <w:rPr>
          <w:rFonts w:cs="Times New Roman"/>
          <w:sz w:val="24"/>
          <w:szCs w:val="24"/>
        </w:rPr>
      </w:pPr>
      <w:r w:rsidRPr="00CF23A2">
        <w:rPr>
          <w:rFonts w:cs="Times New Roman"/>
          <w:sz w:val="24"/>
          <w:szCs w:val="24"/>
        </w:rPr>
        <w:t>L:</w:t>
      </w:r>
      <w:r w:rsidRPr="00CF23A2">
        <w:rPr>
          <w:rFonts w:cs="Times New Roman"/>
          <w:sz w:val="24"/>
          <w:szCs w:val="24"/>
        </w:rPr>
        <w:tab/>
        <w:t>Receive this Good News: Christ alone is judge of the living and the dead!</w:t>
      </w:r>
    </w:p>
    <w:p w14:paraId="57BF8A66" w14:textId="77777777" w:rsidR="009E6217" w:rsidRPr="00CF23A2" w:rsidRDefault="009E6217" w:rsidP="009E6217">
      <w:pPr>
        <w:ind w:left="720" w:hanging="720"/>
        <w:rPr>
          <w:rFonts w:cs="Times New Roman"/>
          <w:b/>
          <w:bCs/>
          <w:sz w:val="24"/>
          <w:szCs w:val="24"/>
        </w:rPr>
      </w:pPr>
      <w:r w:rsidRPr="00CF23A2">
        <w:rPr>
          <w:rFonts w:cs="Times New Roman"/>
          <w:b/>
          <w:bCs/>
          <w:sz w:val="24"/>
          <w:szCs w:val="24"/>
        </w:rPr>
        <w:t>P:</w:t>
      </w:r>
      <w:r w:rsidRPr="00CF23A2">
        <w:rPr>
          <w:rFonts w:cs="Times New Roman"/>
          <w:b/>
          <w:bCs/>
          <w:sz w:val="24"/>
          <w:szCs w:val="24"/>
        </w:rPr>
        <w:tab/>
        <w:t>All who believe in him receive forgiveness through his holy name!</w:t>
      </w:r>
    </w:p>
    <w:p w14:paraId="6A2D5261" w14:textId="77777777" w:rsidR="009E6217" w:rsidRPr="00CF23A2" w:rsidRDefault="009E6217" w:rsidP="009E6217">
      <w:pPr>
        <w:ind w:left="720" w:hanging="720"/>
        <w:rPr>
          <w:rFonts w:cs="Times New Roman"/>
          <w:sz w:val="24"/>
          <w:szCs w:val="24"/>
        </w:rPr>
      </w:pPr>
      <w:r w:rsidRPr="00CF23A2">
        <w:rPr>
          <w:rFonts w:cs="Times New Roman"/>
          <w:sz w:val="24"/>
          <w:szCs w:val="24"/>
        </w:rPr>
        <w:t>L:</w:t>
      </w:r>
      <w:r w:rsidRPr="00CF23A2">
        <w:rPr>
          <w:rFonts w:cs="Times New Roman"/>
          <w:sz w:val="24"/>
          <w:szCs w:val="24"/>
        </w:rPr>
        <w:tab/>
        <w:t>Believing that God raised Jesus from the dead, we bear witness to the new life we receive in him!</w:t>
      </w:r>
    </w:p>
    <w:p w14:paraId="67BE3F95" w14:textId="77777777" w:rsidR="009E6217" w:rsidRPr="00CF23A2" w:rsidRDefault="009E6217" w:rsidP="009E6217">
      <w:pPr>
        <w:ind w:left="720" w:hanging="720"/>
        <w:rPr>
          <w:rFonts w:cs="Times New Roman"/>
          <w:b/>
          <w:bCs/>
          <w:sz w:val="24"/>
          <w:szCs w:val="24"/>
        </w:rPr>
      </w:pPr>
      <w:r w:rsidRPr="00CF23A2">
        <w:rPr>
          <w:rFonts w:cs="Times New Roman"/>
          <w:b/>
          <w:bCs/>
          <w:sz w:val="24"/>
          <w:szCs w:val="24"/>
        </w:rPr>
        <w:t>P:</w:t>
      </w:r>
      <w:r w:rsidRPr="00CF23A2">
        <w:rPr>
          <w:rFonts w:cs="Times New Roman"/>
          <w:b/>
          <w:bCs/>
          <w:sz w:val="24"/>
          <w:szCs w:val="24"/>
        </w:rPr>
        <w:tab/>
        <w:t>Praise God! In Christ, we are forgiven and made new!</w:t>
      </w:r>
    </w:p>
    <w:p w14:paraId="6C950AE9" w14:textId="23C8EE6A" w:rsidR="00246DA3" w:rsidRPr="004A7380" w:rsidRDefault="00246DA3" w:rsidP="00246DA3">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2CD08D26" w14:textId="7A36EC0A" w:rsidR="00246DA3" w:rsidRDefault="00246DA3" w:rsidP="009E6217">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4AF274CE" w14:textId="77777777" w:rsidR="009E6217" w:rsidRPr="00AA2F98" w:rsidRDefault="009E6217" w:rsidP="009E6217">
      <w:pPr>
        <w:tabs>
          <w:tab w:val="left" w:pos="360"/>
          <w:tab w:val="left" w:pos="720"/>
          <w:tab w:val="left" w:pos="1080"/>
          <w:tab w:val="center" w:pos="4410"/>
          <w:tab w:val="right" w:pos="8550"/>
          <w:tab w:val="right" w:pos="8729"/>
        </w:tabs>
        <w:ind w:right="10"/>
        <w:rPr>
          <w:rFonts w:eastAsia="Times New Roman" w:cs="Times New Roman"/>
          <w:bCs/>
          <w:color w:val="000000"/>
          <w:kern w:val="28"/>
          <w:sz w:val="16"/>
          <w:szCs w:val="16"/>
          <w14:cntxtAlts/>
        </w:rPr>
      </w:pPr>
    </w:p>
    <w:p w14:paraId="5277EB49" w14:textId="142A58A4" w:rsidR="009E6217" w:rsidRPr="00066FD0" w:rsidRDefault="009E6217" w:rsidP="009E6217">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000D0042">
        <w:rPr>
          <w:rFonts w:eastAsia="Times New Roman" w:cs="Times New Roman"/>
          <w:i/>
          <w:iCs/>
          <w:color w:val="000000"/>
          <w:kern w:val="28"/>
          <w:sz w:val="24"/>
          <w:szCs w:val="24"/>
          <w14:cntxtAlts/>
        </w:rPr>
        <w:tab/>
      </w:r>
      <w:r w:rsidR="000D0042">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18A3CA85" w14:textId="315F2E3D" w:rsidR="009E6217" w:rsidRDefault="009E6217" w:rsidP="000D0042">
      <w:pPr>
        <w:tabs>
          <w:tab w:val="left" w:pos="360"/>
          <w:tab w:val="left" w:pos="720"/>
          <w:tab w:val="left" w:pos="1080"/>
          <w:tab w:val="center" w:pos="4410"/>
          <w:tab w:val="right" w:pos="8550"/>
          <w:tab w:val="right" w:pos="8729"/>
        </w:tabs>
        <w:rPr>
          <w:rFonts w:eastAsia="Times New Roman" w:cs="Times New Roman"/>
          <w:b/>
          <w:bCs/>
          <w:iCs/>
          <w:color w:val="000000"/>
          <w:kern w:val="28"/>
          <w:sz w:val="16"/>
          <w:szCs w:val="16"/>
          <w14:cntxtAlts/>
        </w:rPr>
      </w:pPr>
    </w:p>
    <w:p w14:paraId="2B7DAFCE" w14:textId="77777777" w:rsidR="003976FA" w:rsidRPr="00701DE1" w:rsidRDefault="003976FA" w:rsidP="000D0042">
      <w:pPr>
        <w:tabs>
          <w:tab w:val="left" w:pos="360"/>
          <w:tab w:val="left" w:pos="720"/>
          <w:tab w:val="left" w:pos="1080"/>
          <w:tab w:val="center" w:pos="4410"/>
          <w:tab w:val="right" w:pos="8550"/>
          <w:tab w:val="right" w:pos="8729"/>
        </w:tabs>
        <w:rPr>
          <w:rFonts w:eastAsia="Times New Roman" w:cs="Times New Roman"/>
          <w:b/>
          <w:bCs/>
          <w:iCs/>
          <w:color w:val="000000"/>
          <w:kern w:val="28"/>
          <w:sz w:val="16"/>
          <w:szCs w:val="16"/>
          <w14:cntxtAlts/>
        </w:rPr>
      </w:pPr>
    </w:p>
    <w:p w14:paraId="5E9D1FE4" w14:textId="77777777" w:rsidR="009E6217" w:rsidRPr="00463295" w:rsidRDefault="009E6217" w:rsidP="009E6217">
      <w:pPr>
        <w:rPr>
          <w:rFonts w:cs="Times New Roman"/>
          <w:sz w:val="24"/>
          <w:szCs w:val="24"/>
        </w:rPr>
      </w:pPr>
      <w:r>
        <w:rPr>
          <w:rFonts w:cs="Times New Roman"/>
          <w:sz w:val="24"/>
          <w:szCs w:val="24"/>
        </w:rPr>
        <w:t>PRAYER OF ILLUMINATION</w:t>
      </w:r>
      <w:r w:rsidRPr="00463295">
        <w:rPr>
          <w:rFonts w:cs="Times New Roman"/>
          <w:sz w:val="24"/>
          <w:szCs w:val="24"/>
        </w:rPr>
        <w:t xml:space="preserve"> (Unison):</w:t>
      </w:r>
    </w:p>
    <w:p w14:paraId="6782B3A3" w14:textId="1F897BBF" w:rsidR="006C6F1C" w:rsidRPr="00CF23A2" w:rsidRDefault="009E6217" w:rsidP="009E6217">
      <w:pPr>
        <w:jc w:val="both"/>
        <w:rPr>
          <w:rFonts w:cs="Times New Roman"/>
          <w:b/>
          <w:bCs/>
          <w:sz w:val="24"/>
          <w:szCs w:val="24"/>
        </w:rPr>
      </w:pPr>
      <w:r w:rsidRPr="00CF23A2">
        <w:rPr>
          <w:rFonts w:cs="Times New Roman"/>
          <w:b/>
          <w:bCs/>
          <w:sz w:val="24"/>
          <w:szCs w:val="24"/>
        </w:rPr>
        <w:t>Only with the help of your Spirit, O God, can we receive your Word for us today! We ask that you provide us with understanding so that we may live and love and serve in response to your life-giving Word! Hear us as we pray in Jesus’ name. Amen.</w:t>
      </w:r>
    </w:p>
    <w:p w14:paraId="5F838342" w14:textId="77777777" w:rsidR="009E6217" w:rsidRPr="00701DE1" w:rsidRDefault="009E6217" w:rsidP="009E6217">
      <w:pPr>
        <w:tabs>
          <w:tab w:val="center" w:pos="4500"/>
          <w:tab w:val="right" w:pos="8550"/>
        </w:tabs>
        <w:rPr>
          <w:rFonts w:eastAsia="Times New Roman" w:cs="Times New Roman"/>
          <w:bCs/>
          <w:kern w:val="28"/>
          <w:sz w:val="16"/>
          <w:szCs w:val="16"/>
          <w14:cntxtAlts/>
        </w:rPr>
      </w:pPr>
    </w:p>
    <w:p w14:paraId="534F629A" w14:textId="1E45FBB8" w:rsidR="009E6217" w:rsidRPr="00066FD0" w:rsidRDefault="009E6217" w:rsidP="009E6217">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0D0042">
        <w:rPr>
          <w:rFonts w:eastAsia="Times New Roman" w:cs="Times New Roman"/>
          <w:bCs/>
          <w:kern w:val="28"/>
          <w:sz w:val="24"/>
          <w:szCs w:val="24"/>
          <w14:cntxtAlts/>
        </w:rPr>
        <w:t xml:space="preserve">                            </w:t>
      </w:r>
      <w:r w:rsidR="00F50C4F">
        <w:rPr>
          <w:rFonts w:eastAsia="Times New Roman" w:cs="Times New Roman"/>
          <w:bCs/>
          <w:kern w:val="28"/>
          <w:sz w:val="24"/>
          <w:szCs w:val="24"/>
          <w14:cntxtAlts/>
        </w:rPr>
        <w:t>Luke 24:13-17</w:t>
      </w:r>
      <w:r w:rsidR="000D0042">
        <w:rPr>
          <w:rFonts w:eastAsia="Times New Roman" w:cs="Times New Roman"/>
          <w:bCs/>
          <w:kern w:val="28"/>
          <w:sz w:val="24"/>
          <w:szCs w:val="24"/>
          <w14:cntxtAlts/>
        </w:rPr>
        <w:tab/>
        <w:t xml:space="preserve">                                  </w:t>
      </w:r>
      <w:r w:rsidR="000D0042" w:rsidRPr="00EA7B35">
        <w:rPr>
          <w:rFonts w:eastAsia="Times New Roman" w:cs="Times New Roman"/>
          <w:bCs/>
          <w:kern w:val="28"/>
          <w:sz w:val="24"/>
          <w:szCs w:val="24"/>
          <w14:cntxtAlts/>
        </w:rPr>
        <w:t>(Common English Bible)</w:t>
      </w:r>
    </w:p>
    <w:p w14:paraId="25166B46" w14:textId="2C71FD1C" w:rsidR="00717926" w:rsidRPr="00717926" w:rsidRDefault="00717926" w:rsidP="00717926">
      <w:pPr>
        <w:spacing w:after="150"/>
        <w:jc w:val="both"/>
        <w:rPr>
          <w:rFonts w:eastAsia="Times New Roman" w:cs="Times New Roman"/>
          <w:color w:val="000000"/>
          <w:sz w:val="20"/>
          <w:szCs w:val="20"/>
        </w:rPr>
      </w:pPr>
      <w:r w:rsidRPr="00717926">
        <w:rPr>
          <w:rFonts w:eastAsia="Times New Roman" w:cs="Times New Roman"/>
          <w:color w:val="000000"/>
          <w:sz w:val="20"/>
          <w:szCs w:val="20"/>
        </w:rPr>
        <w:t>On that same day, two disciples were traveling to a village called Emmaus, about seven miles from Jerusalem.</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They were talking to each other about everything that had happened.</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While they were discussing these things, Jesus himself arrived and joined them on their journey.</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They were prevented from recognizing him.</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He said to them, “What are you talking about as you walk along?” They stopped, their faces downcast.</w:t>
      </w:r>
    </w:p>
    <w:p w14:paraId="70478DDA" w14:textId="344AE63D" w:rsidR="009E6217" w:rsidRPr="00D70EC4" w:rsidRDefault="009E6217" w:rsidP="009E6217">
      <w:pPr>
        <w:tabs>
          <w:tab w:val="center" w:pos="4500"/>
          <w:tab w:val="right" w:pos="8550"/>
        </w:tabs>
        <w:ind w:hanging="90"/>
        <w:rPr>
          <w:rFonts w:eastAsia="Times New Roman" w:cs="Times New Roman"/>
          <w:bCs/>
          <w:kern w:val="28"/>
          <w:sz w:val="20"/>
          <w:szCs w:val="20"/>
          <w14:cntxtAlts/>
        </w:rPr>
      </w:pPr>
      <w:r w:rsidRPr="00066FD0">
        <w:rPr>
          <w:rFonts w:eastAsia="Times New Roman" w:cs="Times New Roman"/>
          <w:bCs/>
          <w:kern w:val="28"/>
          <w:sz w:val="24"/>
          <w:szCs w:val="24"/>
          <w14:cntxtAlts/>
        </w:rPr>
        <w:t xml:space="preserve"> SECOND SCRIPTURE READING</w:t>
      </w:r>
      <w:r w:rsidRPr="00066FD0">
        <w:rPr>
          <w:rFonts w:eastAsia="Times New Roman" w:cs="Times New Roman"/>
          <w:bCs/>
          <w:kern w:val="28"/>
          <w:sz w:val="24"/>
          <w:szCs w:val="24"/>
          <w14:cntxtAlts/>
        </w:rPr>
        <w:tab/>
      </w:r>
      <w:r>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w:t>
      </w:r>
      <w:r w:rsidR="00F50C4F">
        <w:rPr>
          <w:rFonts w:eastAsia="Times New Roman" w:cs="Times New Roman"/>
          <w:bCs/>
          <w:kern w:val="28"/>
          <w:sz w:val="24"/>
          <w:szCs w:val="24"/>
          <w14:cntxtAlts/>
        </w:rPr>
        <w:t>Acts 2:36-42</w:t>
      </w:r>
      <w:r>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w:t>
      </w:r>
      <w:r w:rsidR="00F50C4F">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w:t>
      </w:r>
      <w:r w:rsidRPr="00D70EC4">
        <w:rPr>
          <w:rFonts w:eastAsia="Times New Roman" w:cs="Times New Roman"/>
          <w:bCs/>
          <w:kern w:val="28"/>
          <w:sz w:val="24"/>
          <w:szCs w:val="24"/>
          <w14:cntxtAlts/>
        </w:rPr>
        <w:t>(Common English Bible)</w:t>
      </w:r>
    </w:p>
    <w:p w14:paraId="063EACAA" w14:textId="2BC8909B" w:rsidR="00717926" w:rsidRPr="00717926" w:rsidRDefault="00717926" w:rsidP="00717926">
      <w:pPr>
        <w:spacing w:after="150"/>
        <w:jc w:val="both"/>
        <w:rPr>
          <w:rFonts w:eastAsia="Times New Roman" w:cs="Times New Roman"/>
          <w:color w:val="000000"/>
          <w:sz w:val="20"/>
          <w:szCs w:val="20"/>
        </w:rPr>
      </w:pP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“Therefore, let all Israel know beyond question that God has made this Jesus, whom you crucified, both Lord and Christ.”</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When the crowd heard this, they were deeply troubled. They said to Peter and the other apostles, “Brothers, what should we do?”</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Peter replied, “Change your hearts and lives. Each of you must be baptized in the name of Jesus Christ for the forgiveness of your sins. Then you will receive the gift of the Holy Spirit.</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This promise is for you, your children, and for all who are far away—as many as the Lord our God invites.”</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With many other words he testified to them and encouraged them, saying, “Be saved from this perverse generation.”</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Those who accepted Peter’s message were baptized. God brought about three thousand people into the community on that day.</w:t>
      </w:r>
      <w:r>
        <w:rPr>
          <w:rFonts w:eastAsia="Times New Roman" w:cs="Times New Roman"/>
          <w:color w:val="000000"/>
          <w:sz w:val="20"/>
          <w:szCs w:val="20"/>
        </w:rPr>
        <w:t xml:space="preserve">  </w:t>
      </w:r>
      <w:r w:rsidRPr="00717926">
        <w:rPr>
          <w:rFonts w:eastAsia="Times New Roman" w:cs="Times New Roman"/>
          <w:b/>
          <w:bCs/>
          <w:color w:val="000000"/>
          <w:sz w:val="20"/>
          <w:szCs w:val="20"/>
          <w:vertAlign w:val="superscript"/>
        </w:rPr>
        <w:t> </w:t>
      </w:r>
      <w:r w:rsidRPr="00717926">
        <w:rPr>
          <w:rFonts w:eastAsia="Times New Roman" w:cs="Times New Roman"/>
          <w:color w:val="000000"/>
          <w:sz w:val="20"/>
          <w:szCs w:val="20"/>
        </w:rPr>
        <w:t>The believers devoted themselves to the apostles’ teaching, to the community, to their shared meals, and to their prayers.</w:t>
      </w:r>
    </w:p>
    <w:p w14:paraId="6D737038" w14:textId="79F03EC2" w:rsidR="009E6217" w:rsidRDefault="00090761" w:rsidP="009E6217">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9E6217">
        <w:rPr>
          <w:rFonts w:eastAsia="Times New Roman" w:cs="Times New Roman"/>
          <w:bCs/>
          <w:kern w:val="28"/>
          <w:sz w:val="24"/>
          <w:szCs w:val="24"/>
          <w14:cntxtAlts/>
        </w:rPr>
        <w:t xml:space="preserve">:            </w:t>
      </w:r>
      <w:r w:rsidR="006C6F1C">
        <w:rPr>
          <w:rFonts w:eastAsia="Times New Roman" w:cs="Times New Roman"/>
          <w:bCs/>
          <w:kern w:val="28"/>
          <w:sz w:val="24"/>
          <w:szCs w:val="24"/>
          <w14:cntxtAlts/>
        </w:rPr>
        <w:t xml:space="preserve">   </w:t>
      </w:r>
      <w:r w:rsidR="009E6217">
        <w:rPr>
          <w:rFonts w:eastAsia="Times New Roman" w:cs="Times New Roman"/>
          <w:bCs/>
          <w:kern w:val="28"/>
          <w:sz w:val="24"/>
          <w:szCs w:val="24"/>
          <w14:cntxtAlts/>
        </w:rPr>
        <w:tab/>
      </w:r>
      <w:r w:rsidR="00F50C4F">
        <w:rPr>
          <w:rFonts w:eastAsia="Times New Roman" w:cs="Times New Roman"/>
          <w:bCs/>
          <w:kern w:val="28"/>
          <w:sz w:val="24"/>
          <w:szCs w:val="24"/>
          <w14:cntxtAlts/>
        </w:rPr>
        <w:t xml:space="preserve">To the Church of </w:t>
      </w:r>
      <w:r>
        <w:rPr>
          <w:rFonts w:eastAsia="Times New Roman" w:cs="Times New Roman"/>
          <w:bCs/>
          <w:kern w:val="28"/>
          <w:sz w:val="24"/>
          <w:szCs w:val="24"/>
          <w14:cntxtAlts/>
        </w:rPr>
        <w:t xml:space="preserve">God </w:t>
      </w:r>
      <w:r w:rsidR="00F50C4F">
        <w:rPr>
          <w:rFonts w:eastAsia="Times New Roman" w:cs="Times New Roman"/>
          <w:bCs/>
          <w:kern w:val="28"/>
          <w:sz w:val="24"/>
          <w:szCs w:val="24"/>
          <w14:cntxtAlts/>
        </w:rPr>
        <w:t>That Is in Warren</w:t>
      </w:r>
      <w:r w:rsidR="009E6217">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ab/>
        <w:t xml:space="preserve">              </w:t>
      </w:r>
      <w:r w:rsidR="00F50C4F">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0D0042">
        <w:rPr>
          <w:rFonts w:eastAsia="Times New Roman" w:cs="Times New Roman"/>
          <w:bCs/>
          <w:kern w:val="28"/>
          <w:sz w:val="24"/>
          <w:szCs w:val="24"/>
          <w14:cntxtAlts/>
        </w:rPr>
        <w:t xml:space="preserve">Rev. </w:t>
      </w:r>
      <w:r w:rsidR="00F50C4F">
        <w:rPr>
          <w:rFonts w:eastAsia="Times New Roman" w:cs="Times New Roman"/>
          <w:bCs/>
          <w:kern w:val="28"/>
          <w:sz w:val="24"/>
          <w:szCs w:val="24"/>
          <w14:cntxtAlts/>
        </w:rPr>
        <w:t>Dr. David Oyler</w:t>
      </w:r>
    </w:p>
    <w:p w14:paraId="00A50D48" w14:textId="77777777" w:rsidR="009E6217" w:rsidRPr="0083212A" w:rsidRDefault="009E6217" w:rsidP="009E6217">
      <w:pPr>
        <w:tabs>
          <w:tab w:val="center" w:pos="4500"/>
          <w:tab w:val="right" w:pos="8550"/>
        </w:tabs>
        <w:rPr>
          <w:rFonts w:eastAsia="Times New Roman" w:cs="Times New Roman"/>
          <w:bCs/>
          <w:kern w:val="28"/>
          <w:sz w:val="18"/>
          <w:szCs w:val="18"/>
          <w14:cntxtAlts/>
        </w:rPr>
      </w:pPr>
    </w:p>
    <w:p w14:paraId="29A78AB7" w14:textId="77777777" w:rsidR="009E6217" w:rsidRDefault="009E6217" w:rsidP="009E6217">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1B8152AB" w14:textId="77777777" w:rsidR="009E6217" w:rsidRPr="0083212A" w:rsidRDefault="009E6217" w:rsidP="009E6217">
      <w:pPr>
        <w:tabs>
          <w:tab w:val="left" w:pos="360"/>
          <w:tab w:val="left" w:pos="720"/>
          <w:tab w:val="left" w:pos="1080"/>
          <w:tab w:val="center" w:pos="4410"/>
          <w:tab w:val="right" w:pos="8550"/>
          <w:tab w:val="right" w:pos="8729"/>
        </w:tabs>
        <w:ind w:left="360"/>
        <w:jc w:val="center"/>
        <w:rPr>
          <w:rFonts w:eastAsia="Times New Roman" w:cs="Times New Roman"/>
          <w:b/>
          <w:bCs/>
          <w:color w:val="000000"/>
          <w:kern w:val="28"/>
          <w:sz w:val="18"/>
          <w:szCs w:val="18"/>
          <w14:cntxtAlts/>
        </w:rPr>
      </w:pPr>
    </w:p>
    <w:p w14:paraId="4B4D28D6" w14:textId="3971AC4C" w:rsidR="009E6217" w:rsidRDefault="009E6217" w:rsidP="009E6217">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sidR="000D0042">
        <w:rPr>
          <w:rFonts w:eastAsia="Times New Roman" w:cs="Times New Roman"/>
          <w:color w:val="000000"/>
          <w:kern w:val="28"/>
          <w:sz w:val="24"/>
          <w:szCs w:val="24"/>
          <w14:cntxtAlts/>
        </w:rPr>
        <w:tab/>
        <w:t xml:space="preserve">   </w:t>
      </w:r>
      <w:r>
        <w:rPr>
          <w:rFonts w:eastAsia="Times New Roman" w:cs="Times New Roman"/>
          <w:color w:val="000000"/>
          <w:kern w:val="28"/>
          <w:sz w:val="24"/>
          <w:szCs w:val="24"/>
          <w14:cntxtAlts/>
        </w:rPr>
        <w:t>(traditional)</w:t>
      </w:r>
    </w:p>
    <w:p w14:paraId="6A2474DA" w14:textId="77777777" w:rsidR="009E6217" w:rsidRDefault="009E6217" w:rsidP="009E6217">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13A3CA9B" w14:textId="77777777" w:rsidR="009E6217" w:rsidRPr="00001BC6" w:rsidRDefault="009E6217" w:rsidP="009E6217">
      <w:pPr>
        <w:tabs>
          <w:tab w:val="center" w:pos="4320"/>
          <w:tab w:val="right" w:pos="8790"/>
        </w:tabs>
        <w:ind w:left="712" w:hanging="712"/>
        <w:jc w:val="both"/>
        <w:rPr>
          <w:rFonts w:eastAsia="Times New Roman" w:cs="Times New Roman"/>
          <w:b/>
          <w:bCs/>
          <w:color w:val="000000"/>
          <w:kern w:val="28"/>
          <w:sz w:val="20"/>
          <w:szCs w:val="20"/>
          <w14:cntxtAlts/>
        </w:rPr>
      </w:pPr>
    </w:p>
    <w:p w14:paraId="0DA05602" w14:textId="52B6B1C8" w:rsidR="009E6217" w:rsidRPr="00463295" w:rsidRDefault="009E6217" w:rsidP="009E6217">
      <w:pPr>
        <w:rPr>
          <w:rFonts w:cs="Times New Roman"/>
          <w:sz w:val="24"/>
          <w:szCs w:val="24"/>
        </w:rPr>
      </w:pPr>
      <w:r>
        <w:rPr>
          <w:rFonts w:cs="Times New Roman"/>
          <w:sz w:val="24"/>
          <w:szCs w:val="24"/>
        </w:rPr>
        <w:t>*WORDS AFFIRMING OUR FAITH</w:t>
      </w:r>
      <w:r w:rsidRPr="00463295">
        <w:rPr>
          <w:rFonts w:cs="Times New Roman"/>
          <w:sz w:val="24"/>
          <w:szCs w:val="24"/>
        </w:rPr>
        <w:t xml:space="preserve"> (Unison) </w:t>
      </w:r>
      <w:r>
        <w:rPr>
          <w:rFonts w:cs="Times New Roman"/>
          <w:sz w:val="24"/>
          <w:szCs w:val="24"/>
        </w:rPr>
        <w:tab/>
      </w:r>
      <w:r>
        <w:rPr>
          <w:rFonts w:cs="Times New Roman"/>
          <w:sz w:val="24"/>
          <w:szCs w:val="24"/>
        </w:rPr>
        <w:tab/>
      </w:r>
      <w:r w:rsidR="000D0042">
        <w:rPr>
          <w:rFonts w:cs="Times New Roman"/>
          <w:sz w:val="24"/>
          <w:szCs w:val="24"/>
        </w:rPr>
        <w:tab/>
      </w:r>
      <w:r w:rsidR="000D0042">
        <w:rPr>
          <w:rFonts w:cs="Times New Roman"/>
          <w:sz w:val="24"/>
          <w:szCs w:val="24"/>
        </w:rPr>
        <w:tab/>
      </w:r>
      <w:r w:rsidR="000D0042">
        <w:rPr>
          <w:rFonts w:cs="Times New Roman"/>
          <w:sz w:val="24"/>
          <w:szCs w:val="24"/>
        </w:rPr>
        <w:tab/>
      </w:r>
      <w:r w:rsidRPr="00463295">
        <w:rPr>
          <w:rFonts w:cs="Times New Roman"/>
          <w:sz w:val="24"/>
          <w:szCs w:val="24"/>
        </w:rPr>
        <w:t xml:space="preserve">(from </w:t>
      </w:r>
      <w:r w:rsidRPr="00463295">
        <w:rPr>
          <w:rFonts w:cs="Times New Roman"/>
          <w:i/>
          <w:iCs/>
          <w:sz w:val="24"/>
          <w:szCs w:val="24"/>
        </w:rPr>
        <w:t>A Declaration of Faith</w:t>
      </w:r>
      <w:r w:rsidRPr="00463295">
        <w:rPr>
          <w:rFonts w:cs="Times New Roman"/>
          <w:sz w:val="24"/>
          <w:szCs w:val="24"/>
        </w:rPr>
        <w:t>)</w:t>
      </w:r>
    </w:p>
    <w:p w14:paraId="7EFFB039" w14:textId="77777777" w:rsidR="00F50C4F" w:rsidRPr="00F50C4F" w:rsidRDefault="00F50C4F" w:rsidP="00F50C4F">
      <w:pPr>
        <w:jc w:val="both"/>
        <w:rPr>
          <w:rFonts w:cs="Times New Roman"/>
          <w:b/>
          <w:bCs/>
          <w:sz w:val="24"/>
          <w:szCs w:val="24"/>
        </w:rPr>
      </w:pPr>
      <w:r w:rsidRPr="00F50C4F">
        <w:rPr>
          <w:rFonts w:cs="Times New Roman"/>
          <w:b/>
          <w:bCs/>
          <w:sz w:val="24"/>
          <w:szCs w:val="24"/>
        </w:rPr>
        <w:t>Gathered around the Word and sacraments, those who confess Jesus Christ as Lord and Savior, together with their children, have formed a corporate, visible body in pilgrimage with God across the centuries. The church has sought to order its life and ministry in obedience to the teaching of the first apostles. It has attempted to carry out Christ's commission in various institutional forms and structures that demonstrate both continuity and change.</w:t>
      </w:r>
    </w:p>
    <w:p w14:paraId="32187D02" w14:textId="77777777" w:rsidR="00F50C4F" w:rsidRPr="00F50C4F" w:rsidRDefault="00F50C4F" w:rsidP="00F50C4F">
      <w:pPr>
        <w:jc w:val="both"/>
        <w:rPr>
          <w:rFonts w:cs="Times New Roman"/>
          <w:b/>
          <w:bCs/>
          <w:sz w:val="24"/>
          <w:szCs w:val="24"/>
        </w:rPr>
      </w:pPr>
      <w:r w:rsidRPr="00F50C4F">
        <w:rPr>
          <w:rFonts w:cs="Times New Roman"/>
          <w:b/>
          <w:bCs/>
          <w:sz w:val="24"/>
          <w:szCs w:val="24"/>
        </w:rPr>
        <w:t xml:space="preserve">We acknowledge that Christ chooses to be known in the world through this community of ordinary people, therefore we dare not despise or abandon the church. Christ is the head of the church; therefore we are responsible to Christ when we make policy and decisions in the church. Christ is the foundation of the church; therefore it will not fall despite our weakness. We are confident that the Lord of the church will judge and defeat our sinful intentions and actions, help us in our weakness and blindness, and use the church to accomplish his purposes. </w:t>
      </w:r>
    </w:p>
    <w:p w14:paraId="1865EB9E" w14:textId="77777777" w:rsidR="009E6217" w:rsidRPr="005B4B24" w:rsidRDefault="009E6217" w:rsidP="009E6217">
      <w:pPr>
        <w:jc w:val="both"/>
        <w:rPr>
          <w:rFonts w:cs="Times New Roman"/>
          <w:b/>
          <w:bCs/>
          <w:sz w:val="20"/>
          <w:szCs w:val="20"/>
        </w:rPr>
      </w:pPr>
    </w:p>
    <w:p w14:paraId="190CD35C" w14:textId="2528D51A" w:rsidR="009E6217" w:rsidRDefault="009E6217" w:rsidP="009E6217">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r w:rsidR="000D0042">
        <w:rPr>
          <w:rFonts w:eastAsia="Times New Roman" w:cs="Times New Roman"/>
          <w:bCs/>
          <w:color w:val="000000"/>
          <w:kern w:val="28"/>
          <w:sz w:val="24"/>
          <w:szCs w:val="24"/>
          <w14:cntxtAlts/>
        </w:rPr>
        <w:t xml:space="preserve">                </w:t>
      </w:r>
      <w:r w:rsidR="004A7380">
        <w:rPr>
          <w:rFonts w:eastAsia="Times New Roman" w:cs="Times New Roman"/>
          <w:bCs/>
          <w:i/>
          <w:iCs/>
          <w:color w:val="000000"/>
          <w:kern w:val="28"/>
          <w:sz w:val="24"/>
          <w:szCs w:val="24"/>
          <w14:cntxtAlts/>
        </w:rPr>
        <w:t>Come! Live in the Light!</w:t>
      </w:r>
      <w:r w:rsidRPr="00066FD0">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 xml:space="preserve">  </w:t>
      </w:r>
      <w:r w:rsidR="000D0042">
        <w:rPr>
          <w:rFonts w:eastAsia="Times New Roman" w:cs="Times New Roman"/>
          <w:color w:val="000000"/>
          <w:kern w:val="28"/>
          <w:sz w:val="24"/>
          <w:szCs w:val="24"/>
          <w14:cntxtAlts/>
        </w:rPr>
        <w:tab/>
      </w:r>
      <w:r w:rsidR="000D0042">
        <w:rPr>
          <w:rFonts w:eastAsia="Times New Roman" w:cs="Times New Roman"/>
          <w:color w:val="000000"/>
          <w:kern w:val="28"/>
          <w:sz w:val="24"/>
          <w:szCs w:val="24"/>
          <w14:cntxtAlts/>
        </w:rPr>
        <w:tab/>
      </w:r>
      <w:r w:rsidRPr="00066FD0">
        <w:rPr>
          <w:rFonts w:eastAsia="Times New Roman" w:cs="Times New Roman"/>
          <w:bCs/>
          <w:color w:val="000000"/>
          <w:kern w:val="28"/>
          <w:sz w:val="24"/>
          <w:szCs w:val="24"/>
          <w14:cntxtAlts/>
        </w:rPr>
        <w:t>#</w:t>
      </w:r>
      <w:r w:rsidR="004A7380">
        <w:rPr>
          <w:rFonts w:eastAsia="Times New Roman" w:cs="Times New Roman"/>
          <w:bCs/>
          <w:color w:val="000000"/>
          <w:kern w:val="28"/>
          <w:sz w:val="24"/>
          <w:szCs w:val="24"/>
          <w14:cntxtAlts/>
        </w:rPr>
        <w:t>749</w:t>
      </w:r>
    </w:p>
    <w:p w14:paraId="06D0F31C" w14:textId="77777777" w:rsidR="003563F1" w:rsidRDefault="009E6217" w:rsidP="003563F1">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72231F52" w14:textId="003B87AF" w:rsidR="009E6217" w:rsidRPr="00A741B1" w:rsidRDefault="009E6217" w:rsidP="003563F1">
      <w:pPr>
        <w:tabs>
          <w:tab w:val="center" w:pos="4320"/>
          <w:tab w:val="left" w:pos="4500"/>
          <w:tab w:val="right" w:pos="8550"/>
        </w:tabs>
        <w:ind w:left="90" w:hanging="18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Pr>
          <w:rFonts w:eastAsia="Times New Roman" w:cs="Times New Roman"/>
          <w:color w:val="000000"/>
          <w:kern w:val="28"/>
          <w:sz w:val="24"/>
          <w:szCs w:val="24"/>
          <w14:cntxtAlts/>
        </w:rPr>
        <w:tab/>
        <w:t xml:space="preserve"> </w:t>
      </w:r>
      <w:r w:rsidR="000D0042">
        <w:rPr>
          <w:rFonts w:eastAsia="Times New Roman" w:cs="Times New Roman"/>
          <w:color w:val="000000"/>
          <w:kern w:val="28"/>
          <w:sz w:val="24"/>
          <w:szCs w:val="24"/>
          <w14:cntxtAlts/>
        </w:rPr>
        <w:t xml:space="preserve">                                    </w:t>
      </w:r>
      <w:r w:rsidR="004A7380">
        <w:rPr>
          <w:rFonts w:eastAsia="Times New Roman" w:cs="Times New Roman"/>
          <w:color w:val="000000"/>
          <w:kern w:val="28"/>
          <w:sz w:val="24"/>
          <w:szCs w:val="24"/>
          <w14:cntxtAlts/>
        </w:rPr>
        <w:tab/>
        <w:t xml:space="preserve">                           </w:t>
      </w:r>
    </w:p>
    <w:p w14:paraId="5C4AD083" w14:textId="77777777" w:rsidR="009E6217" w:rsidRPr="00CF23A2" w:rsidRDefault="009E6217" w:rsidP="009E6217">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3D2E0B0E" w14:textId="77777777" w:rsidR="009E6217" w:rsidRDefault="009E6217" w:rsidP="009E6217">
      <w:pPr>
        <w:widowControl w:val="0"/>
        <w:rPr>
          <w:rFonts w:eastAsia="Times New Roman" w:cs="Times New Roman"/>
          <w:b/>
          <w:bCs/>
          <w:color w:val="000000"/>
          <w:kern w:val="28"/>
          <w:sz w:val="24"/>
          <w:szCs w:val="24"/>
          <w14:cntxtAlts/>
        </w:rPr>
      </w:pPr>
    </w:p>
    <w:p w14:paraId="2A6AED48" w14:textId="77777777" w:rsidR="009E6217" w:rsidRDefault="009E6217" w:rsidP="009E6217">
      <w:pPr>
        <w:widowControl w:val="0"/>
        <w:rPr>
          <w:rFonts w:eastAsia="Times New Roman" w:cs="Times New Roman"/>
          <w:b/>
          <w:bCs/>
          <w:color w:val="000000"/>
          <w:kern w:val="28"/>
          <w:sz w:val="24"/>
          <w:szCs w:val="24"/>
          <w14:cntxtAlts/>
        </w:rPr>
      </w:pPr>
    </w:p>
    <w:p w14:paraId="56FB3D39" w14:textId="631DAAC9" w:rsidR="009E6217" w:rsidRDefault="009E6217" w:rsidP="009E6217">
      <w:pPr>
        <w:tabs>
          <w:tab w:val="left" w:pos="360"/>
          <w:tab w:val="left" w:pos="720"/>
          <w:tab w:val="left" w:pos="1080"/>
          <w:tab w:val="center" w:pos="4410"/>
          <w:tab w:val="right" w:pos="8550"/>
          <w:tab w:val="right" w:pos="8729"/>
        </w:tabs>
        <w:ind w:hanging="90"/>
        <w:rPr>
          <w:rFonts w:eastAsia="Times New Roman" w:cs="Times New Roman"/>
          <w:color w:val="000000"/>
          <w:kern w:val="28"/>
          <w:sz w:val="24"/>
          <w:szCs w:val="24"/>
          <w14:cntxtAlts/>
        </w:rPr>
      </w:pPr>
      <w:r w:rsidRPr="00066FD0">
        <w:rPr>
          <w:rFonts w:eastAsia="Times New Roman" w:cs="Times New Roman"/>
          <w:i/>
          <w:color w:val="000000"/>
          <w:kern w:val="28"/>
          <w:sz w:val="24"/>
          <w:szCs w:val="24"/>
          <w14:cntxtAlts/>
        </w:rPr>
        <w:tab/>
      </w:r>
    </w:p>
    <w:p w14:paraId="6332BC7B" w14:textId="77777777" w:rsidR="00246DA3" w:rsidRPr="00B15B04" w:rsidRDefault="00246DA3" w:rsidP="004B76A5">
      <w:pPr>
        <w:jc w:val="both"/>
        <w:rPr>
          <w:rFonts w:cs="Times New Roman"/>
          <w:sz w:val="24"/>
          <w:szCs w:val="24"/>
        </w:rPr>
      </w:pPr>
    </w:p>
    <w:p w14:paraId="09794C0A" w14:textId="4785365D" w:rsidR="00246DA3" w:rsidRDefault="004A7380" w:rsidP="00246DA3">
      <w:pPr>
        <w:widowControl w:val="0"/>
      </w:pPr>
      <w:r>
        <w:rPr>
          <w:noProof/>
        </w:rPr>
        <w:drawing>
          <wp:inline distT="0" distB="0" distL="0" distR="0" wp14:anchorId="502AE003" wp14:editId="702B4865">
            <wp:extent cx="548640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13C23DC8" w14:textId="6AACFB00" w:rsidR="009E6217" w:rsidRDefault="009E6217" w:rsidP="00246DA3">
      <w:pPr>
        <w:widowControl w:val="0"/>
      </w:pPr>
    </w:p>
    <w:p w14:paraId="09262384" w14:textId="172D43BD" w:rsidR="009E6217" w:rsidRDefault="009E6217" w:rsidP="00246DA3">
      <w:pPr>
        <w:widowControl w:val="0"/>
      </w:pPr>
    </w:p>
    <w:p w14:paraId="3E8C79C2" w14:textId="2E27E7FC" w:rsidR="009E6217" w:rsidRDefault="009E6217" w:rsidP="00246DA3">
      <w:pPr>
        <w:widowControl w:val="0"/>
      </w:pPr>
    </w:p>
    <w:p w14:paraId="4BFB8696" w14:textId="077D6B8C" w:rsidR="009E6217" w:rsidRDefault="004A7380" w:rsidP="00246DA3">
      <w:pPr>
        <w:widowControl w:val="0"/>
      </w:pPr>
      <w:r>
        <w:rPr>
          <w:noProof/>
        </w:rPr>
        <w:drawing>
          <wp:inline distT="0" distB="0" distL="0" distR="0" wp14:anchorId="0C95B204" wp14:editId="56975AA6">
            <wp:extent cx="5495925" cy="2667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925" cy="2667000"/>
                    </a:xfrm>
                    <a:prstGeom prst="rect">
                      <a:avLst/>
                    </a:prstGeom>
                    <a:noFill/>
                    <a:ln>
                      <a:noFill/>
                    </a:ln>
                  </pic:spPr>
                </pic:pic>
              </a:graphicData>
            </a:graphic>
          </wp:inline>
        </w:drawing>
      </w:r>
    </w:p>
    <w:p w14:paraId="0D66D4F5" w14:textId="5C83685F" w:rsidR="00246DA3" w:rsidRDefault="00246DA3" w:rsidP="00246DA3">
      <w:pPr>
        <w:widowControl w:val="0"/>
      </w:pPr>
    </w:p>
    <w:p w14:paraId="78C09C78" w14:textId="3914AA49" w:rsidR="006C6F1C" w:rsidRPr="00AB76C2" w:rsidRDefault="00E22543" w:rsidP="00246DA3">
      <w:pPr>
        <w:widowControl w:val="0"/>
      </w:pPr>
      <w:r>
        <w:rPr>
          <w:noProof/>
        </w:rPr>
        <w:drawing>
          <wp:inline distT="0" distB="0" distL="0" distR="0" wp14:anchorId="152477E2" wp14:editId="46660A3A">
            <wp:extent cx="6858000" cy="5896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5896610"/>
                    </a:xfrm>
                    <a:prstGeom prst="rect">
                      <a:avLst/>
                    </a:prstGeom>
                    <a:noFill/>
                    <a:ln>
                      <a:noFill/>
                    </a:ln>
                  </pic:spPr>
                </pic:pic>
              </a:graphicData>
            </a:graphic>
          </wp:inline>
        </w:drawing>
      </w:r>
      <w:r w:rsidR="004A7380" w:rsidRPr="004A7380">
        <w:t xml:space="preserve"> </w:t>
      </w:r>
      <w:r w:rsidR="004A7380">
        <w:rPr>
          <w:noProof/>
        </w:rPr>
        <w:drawing>
          <wp:inline distT="0" distB="0" distL="0" distR="0" wp14:anchorId="791E91E5" wp14:editId="1008741F">
            <wp:extent cx="6858000" cy="8874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5D8D3F10" w14:textId="77777777" w:rsidR="009E6217" w:rsidRPr="00C660AC"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667456" behindDoc="1" locked="0" layoutInCell="1" allowOverlap="1" wp14:anchorId="53C14579" wp14:editId="38931500">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255B853" w14:textId="77777777" w:rsidR="009E6217" w:rsidRPr="00B453C7" w:rsidRDefault="009E6217" w:rsidP="009E6217">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14579" id="Text Box 5" o:spid="_x0000_s1028" type="#_x0000_t202" style="position:absolute;left:0;text-align:left;margin-left:-7.5pt;margin-top:0;width:442.5pt;height:9pt;z-index:-25164902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7255B853" w14:textId="77777777" w:rsidR="009E6217" w:rsidRPr="00B453C7" w:rsidRDefault="009E6217" w:rsidP="009E6217">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2CCFE50F" w14:textId="77777777" w:rsidR="006D3842" w:rsidRPr="006D3842" w:rsidRDefault="006D3842" w:rsidP="006D3842">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b/>
          <w:bCs/>
          <w:sz w:val="19"/>
          <w:szCs w:val="19"/>
        </w:rPr>
      </w:pPr>
      <w:r w:rsidRPr="006D3842">
        <w:rPr>
          <w:rFonts w:cs="Times New Roman"/>
          <w:b/>
          <w:bCs/>
          <w:sz w:val="19"/>
          <w:szCs w:val="19"/>
        </w:rPr>
        <w:t>Acts 2:42–47</w:t>
      </w:r>
      <w:r w:rsidRPr="006D3842">
        <w:rPr>
          <w:rFonts w:cs="Times New Roman"/>
          <w:b/>
          <w:bCs/>
          <w:sz w:val="19"/>
          <w:szCs w:val="19"/>
        </w:rPr>
        <w:tab/>
        <w:t>1 Peter 2:19–25</w:t>
      </w:r>
    </w:p>
    <w:p w14:paraId="3E932C05" w14:textId="0BB62BF3" w:rsidR="006D3842" w:rsidRPr="006D3842" w:rsidRDefault="006D3842" w:rsidP="006D3842">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rPr>
      </w:pPr>
      <w:r w:rsidRPr="006D3842">
        <w:rPr>
          <w:rFonts w:cs="Times New Roman"/>
          <w:sz w:val="19"/>
          <w:szCs w:val="19"/>
        </w:rPr>
        <w:t>Psalm 23</w:t>
      </w:r>
      <w:r w:rsidRPr="006D3842">
        <w:rPr>
          <w:rFonts w:cs="Times New Roman"/>
          <w:sz w:val="19"/>
          <w:szCs w:val="19"/>
        </w:rPr>
        <w:tab/>
      </w:r>
      <w:r>
        <w:rPr>
          <w:rFonts w:cs="Times New Roman"/>
          <w:sz w:val="19"/>
          <w:szCs w:val="19"/>
        </w:rPr>
        <w:t xml:space="preserve">               </w:t>
      </w:r>
      <w:r w:rsidRPr="006D3842">
        <w:rPr>
          <w:rFonts w:cs="Times New Roman"/>
          <w:sz w:val="19"/>
          <w:szCs w:val="19"/>
        </w:rPr>
        <w:t>John 10:1–10</w:t>
      </w:r>
    </w:p>
    <w:p w14:paraId="35BBF2F1" w14:textId="77777777" w:rsidR="006D3842" w:rsidRDefault="006D3842"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p>
    <w:p w14:paraId="46C74E20" w14:textId="35B32C6C" w:rsidR="009E6217"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117CBBA7" w14:textId="6B6822A9" w:rsidR="006D3842"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6D3842">
        <w:rPr>
          <w:sz w:val="19"/>
          <w:szCs w:val="19"/>
        </w:rPr>
        <w:t>Acts 2:42–47 describes what life was like in the early church. How do these words guide today’s church?</w:t>
      </w:r>
    </w:p>
    <w:p w14:paraId="15069360" w14:textId="77777777" w:rsidR="006D3842" w:rsidRPr="006D3842"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401417" w14:textId="29333618" w:rsidR="009E6217" w:rsidRPr="00FD60BC"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bCs/>
          <w:sz w:val="19"/>
          <w:szCs w:val="19"/>
        </w:rPr>
      </w:pPr>
      <w:r w:rsidRPr="004355D1">
        <w:rPr>
          <w:rFonts w:cs="Times New Roman"/>
          <w:bCs/>
          <w:sz w:val="19"/>
          <w:szCs w:val="19"/>
          <w:u w:val="single"/>
        </w:rPr>
        <w:t>Household Prayer: Morning</w:t>
      </w:r>
    </w:p>
    <w:p w14:paraId="3FEA0858" w14:textId="38508598" w:rsidR="006D3842"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6D3842">
        <w:rPr>
          <w:rFonts w:eastAsia="Times New Roman" w:cs="Times New Roman"/>
          <w:color w:val="000000"/>
          <w:sz w:val="19"/>
          <w:szCs w:val="19"/>
        </w:rPr>
        <w:t>Generous God, thank you for the gift of this new day.</w:t>
      </w:r>
      <w:r>
        <w:rPr>
          <w:rFonts w:eastAsia="Times New Roman" w:cs="Times New Roman"/>
          <w:color w:val="000000"/>
          <w:sz w:val="19"/>
          <w:szCs w:val="19"/>
        </w:rPr>
        <w:t xml:space="preserve">  </w:t>
      </w:r>
      <w:r w:rsidRPr="006D3842">
        <w:rPr>
          <w:rFonts w:eastAsia="Times New Roman" w:cs="Times New Roman"/>
          <w:color w:val="000000"/>
          <w:sz w:val="19"/>
          <w:szCs w:val="19"/>
        </w:rPr>
        <w:t>Help me to watch for your signs and wonders in the world today</w:t>
      </w:r>
      <w:r>
        <w:rPr>
          <w:rFonts w:eastAsia="Times New Roman" w:cs="Times New Roman"/>
          <w:color w:val="000000"/>
          <w:sz w:val="19"/>
          <w:szCs w:val="19"/>
        </w:rPr>
        <w:t xml:space="preserve"> </w:t>
      </w:r>
      <w:r w:rsidRPr="006D3842">
        <w:rPr>
          <w:rFonts w:eastAsia="Times New Roman" w:cs="Times New Roman"/>
          <w:color w:val="000000"/>
          <w:sz w:val="19"/>
          <w:szCs w:val="19"/>
        </w:rPr>
        <w:t>and fill my heart with gladness and generosity,</w:t>
      </w:r>
      <w:r>
        <w:rPr>
          <w:rFonts w:eastAsia="Times New Roman" w:cs="Times New Roman"/>
          <w:color w:val="000000"/>
          <w:sz w:val="19"/>
          <w:szCs w:val="19"/>
        </w:rPr>
        <w:t xml:space="preserve"> </w:t>
      </w:r>
      <w:r w:rsidRPr="006D3842">
        <w:rPr>
          <w:rFonts w:eastAsia="Times New Roman" w:cs="Times New Roman"/>
          <w:color w:val="000000"/>
          <w:sz w:val="19"/>
          <w:szCs w:val="19"/>
        </w:rPr>
        <w:t>that I may generate good will wherever I go. Amen.</w:t>
      </w:r>
    </w:p>
    <w:p w14:paraId="0421E925" w14:textId="77777777" w:rsidR="006D3842" w:rsidRPr="006D3842"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2A4922E3" w14:textId="523519F7" w:rsidR="009E6217"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eastAsia="Times New Roman" w:cs="Times New Roman"/>
          <w:color w:val="000000"/>
          <w:sz w:val="19"/>
          <w:szCs w:val="19"/>
        </w:rPr>
      </w:pPr>
      <w:r w:rsidRPr="00050677">
        <w:rPr>
          <w:rFonts w:cs="Times New Roman"/>
          <w:bCs/>
          <w:sz w:val="19"/>
          <w:szCs w:val="19"/>
          <w:u w:val="single"/>
        </w:rPr>
        <w:t>Household Prayer: Evening</w:t>
      </w:r>
    </w:p>
    <w:p w14:paraId="6F4BA05D" w14:textId="1AD259D7" w:rsidR="006D3842" w:rsidRPr="006D3842"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6D3842">
        <w:rPr>
          <w:rFonts w:eastAsia="Times New Roman" w:cs="Times New Roman"/>
          <w:color w:val="000000"/>
          <w:sz w:val="19"/>
          <w:szCs w:val="19"/>
        </w:rPr>
        <w:t>Thank you, God, for shepherding me through this day.</w:t>
      </w:r>
      <w:r>
        <w:rPr>
          <w:rFonts w:eastAsia="Times New Roman" w:cs="Times New Roman"/>
          <w:color w:val="000000"/>
          <w:sz w:val="19"/>
          <w:szCs w:val="19"/>
        </w:rPr>
        <w:t xml:space="preserve">  </w:t>
      </w:r>
      <w:r w:rsidRPr="006D3842">
        <w:rPr>
          <w:rFonts w:eastAsia="Times New Roman" w:cs="Times New Roman"/>
          <w:color w:val="000000"/>
          <w:sz w:val="19"/>
          <w:szCs w:val="19"/>
        </w:rPr>
        <w:t>As I lie down to sleep this night</w:t>
      </w:r>
      <w:r>
        <w:rPr>
          <w:rFonts w:eastAsia="Times New Roman" w:cs="Times New Roman"/>
          <w:color w:val="000000"/>
          <w:sz w:val="19"/>
          <w:szCs w:val="19"/>
        </w:rPr>
        <w:t xml:space="preserve"> </w:t>
      </w:r>
      <w:r w:rsidRPr="006D3842">
        <w:rPr>
          <w:rFonts w:eastAsia="Times New Roman" w:cs="Times New Roman"/>
          <w:color w:val="000000"/>
          <w:sz w:val="19"/>
          <w:szCs w:val="19"/>
        </w:rPr>
        <w:t>help me to imagine green pastures and still waters,</w:t>
      </w:r>
      <w:r>
        <w:rPr>
          <w:rFonts w:eastAsia="Times New Roman" w:cs="Times New Roman"/>
          <w:color w:val="000000"/>
          <w:sz w:val="19"/>
          <w:szCs w:val="19"/>
        </w:rPr>
        <w:t xml:space="preserve"> </w:t>
      </w:r>
      <w:r w:rsidRPr="006D3842">
        <w:rPr>
          <w:rFonts w:eastAsia="Times New Roman" w:cs="Times New Roman"/>
          <w:color w:val="000000"/>
          <w:sz w:val="19"/>
          <w:szCs w:val="19"/>
        </w:rPr>
        <w:t>and to remember all the ways you have set a table before me</w:t>
      </w:r>
      <w:r>
        <w:rPr>
          <w:rFonts w:eastAsia="Times New Roman" w:cs="Times New Roman"/>
          <w:color w:val="000000"/>
          <w:sz w:val="19"/>
          <w:szCs w:val="19"/>
        </w:rPr>
        <w:t xml:space="preserve"> </w:t>
      </w:r>
      <w:r w:rsidRPr="006D3842">
        <w:rPr>
          <w:rFonts w:eastAsia="Times New Roman" w:cs="Times New Roman"/>
          <w:color w:val="000000"/>
          <w:sz w:val="19"/>
          <w:szCs w:val="19"/>
        </w:rPr>
        <w:t>and filled my cup to overflowing. Amen.</w:t>
      </w:r>
    </w:p>
    <w:p w14:paraId="7FAA303B" w14:textId="77777777" w:rsidR="009E6217" w:rsidRPr="00D6023F" w:rsidRDefault="009E6217"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0C4A296" w14:textId="12CD3EC9" w:rsidR="009E6217" w:rsidRDefault="009E6217"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r w:rsidR="006C6F1C">
        <w:rPr>
          <w:rFonts w:eastAsia="Times New Roman" w:cs="Times New Roman"/>
          <w:color w:val="000000"/>
          <w:sz w:val="19"/>
          <w:szCs w:val="19"/>
        </w:rPr>
        <w:t>.</w:t>
      </w:r>
    </w:p>
    <w:p w14:paraId="66EE68E7" w14:textId="633B557C" w:rsidR="006D3842" w:rsidRDefault="006D3842" w:rsidP="006C6F1C">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764B61A4" w14:textId="7071A914" w:rsidR="006D3842" w:rsidRPr="006C6F1C" w:rsidRDefault="006D3842" w:rsidP="006D3842">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eastAsia="Times New Roman" w:cs="Times New Roman"/>
          <w:color w:val="000000"/>
          <w:sz w:val="19"/>
          <w:szCs w:val="19"/>
        </w:rPr>
      </w:pPr>
      <w:r w:rsidRPr="00CF0019">
        <w:rPr>
          <w:noProof/>
        </w:rPr>
        <w:drawing>
          <wp:inline distT="0" distB="0" distL="0" distR="0" wp14:anchorId="53706584" wp14:editId="053207F6">
            <wp:extent cx="54864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129E08B8" w14:textId="77777777" w:rsidR="009E6217" w:rsidRDefault="009E6217" w:rsidP="009E621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31EF7687" w14:textId="77777777" w:rsidR="002C0C6D" w:rsidRDefault="002C0C6D" w:rsidP="00246DA3">
      <w:pPr>
        <w:spacing w:line="230" w:lineRule="auto"/>
        <w:jc w:val="center"/>
        <w:rPr>
          <w:b/>
          <w:bCs/>
          <w:sz w:val="20"/>
          <w:szCs w:val="20"/>
        </w:rPr>
      </w:pPr>
    </w:p>
    <w:p w14:paraId="63259BA8" w14:textId="47AF7A31" w:rsidR="00246DA3" w:rsidRPr="00657E81" w:rsidRDefault="00246DA3" w:rsidP="00246DA3">
      <w:pPr>
        <w:spacing w:line="230" w:lineRule="auto"/>
        <w:jc w:val="center"/>
        <w:rPr>
          <w:b/>
          <w:bCs/>
          <w:sz w:val="20"/>
          <w:szCs w:val="20"/>
        </w:rPr>
      </w:pPr>
      <w:r w:rsidRPr="00657E81">
        <w:rPr>
          <w:b/>
          <w:bCs/>
          <w:sz w:val="20"/>
          <w:szCs w:val="20"/>
        </w:rPr>
        <w:t>OUR STAFF</w:t>
      </w:r>
    </w:p>
    <w:p w14:paraId="34D162C2" w14:textId="77777777" w:rsidR="00246DA3" w:rsidRPr="00B453C7" w:rsidRDefault="00246DA3" w:rsidP="00246DA3">
      <w:pPr>
        <w:spacing w:line="230" w:lineRule="auto"/>
        <w:jc w:val="center"/>
        <w:rPr>
          <w:b/>
          <w:bCs/>
          <w:sz w:val="18"/>
          <w:szCs w:val="18"/>
        </w:rPr>
      </w:pPr>
    </w:p>
    <w:p w14:paraId="5FC68770" w14:textId="77777777" w:rsidR="00246DA3" w:rsidRPr="00B453C7" w:rsidRDefault="00246DA3" w:rsidP="00246DA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E46C128" w14:textId="77777777" w:rsidR="00246DA3" w:rsidRDefault="00246DA3" w:rsidP="00246DA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5B6D03D5" w14:textId="77777777" w:rsidR="00246DA3" w:rsidRDefault="00246DA3" w:rsidP="00246DA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0038D63A" w14:textId="77777777" w:rsidR="00246DA3" w:rsidRDefault="00246DA3" w:rsidP="00246DA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1F7F2C5D" w14:textId="77777777" w:rsidR="00246DA3" w:rsidRDefault="00246DA3" w:rsidP="00246DA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6CD5B597" w14:textId="77777777" w:rsidR="00246DA3" w:rsidRDefault="00246DA3" w:rsidP="00246DA3">
      <w:pPr>
        <w:tabs>
          <w:tab w:val="left" w:pos="5760"/>
        </w:tabs>
        <w:spacing w:line="230" w:lineRule="auto"/>
        <w:rPr>
          <w:sz w:val="18"/>
          <w:szCs w:val="18"/>
        </w:rPr>
      </w:pPr>
    </w:p>
    <w:p w14:paraId="5DA446DB" w14:textId="77777777" w:rsidR="00246DA3" w:rsidRDefault="00246DA3" w:rsidP="00246DA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023F3A12" w14:textId="77777777" w:rsidR="00246DA3" w:rsidRDefault="00246DA3" w:rsidP="00246DA3">
      <w:pPr>
        <w:tabs>
          <w:tab w:val="left" w:pos="5760"/>
        </w:tabs>
        <w:spacing w:line="230" w:lineRule="auto"/>
        <w:rPr>
          <w:sz w:val="18"/>
          <w:szCs w:val="18"/>
        </w:rPr>
      </w:pPr>
    </w:p>
    <w:p w14:paraId="4EA37757" w14:textId="77777777" w:rsidR="00246DA3" w:rsidRDefault="00246DA3" w:rsidP="00246DA3">
      <w:pPr>
        <w:tabs>
          <w:tab w:val="left" w:pos="5760"/>
        </w:tabs>
        <w:spacing w:line="230" w:lineRule="auto"/>
        <w:rPr>
          <w:sz w:val="18"/>
          <w:szCs w:val="18"/>
        </w:rPr>
      </w:pPr>
      <w:r>
        <w:rPr>
          <w:sz w:val="18"/>
          <w:szCs w:val="18"/>
        </w:rPr>
        <w:t>Courtney Robillard, Childcare</w:t>
      </w:r>
      <w:r>
        <w:rPr>
          <w:sz w:val="18"/>
          <w:szCs w:val="18"/>
        </w:rPr>
        <w:tab/>
        <w:t>Curtis Tyler, Childcare</w:t>
      </w:r>
    </w:p>
    <w:p w14:paraId="7026244A" w14:textId="77777777" w:rsidR="00246DA3" w:rsidRDefault="00246DA3" w:rsidP="00246DA3">
      <w:pPr>
        <w:tabs>
          <w:tab w:val="left" w:pos="5760"/>
        </w:tabs>
        <w:spacing w:line="230" w:lineRule="auto"/>
        <w:rPr>
          <w:sz w:val="20"/>
          <w:szCs w:val="20"/>
        </w:rPr>
      </w:pPr>
      <w:r>
        <w:rPr>
          <w:sz w:val="18"/>
          <w:szCs w:val="18"/>
        </w:rPr>
        <w:t>Lori VanOrd, Childcare</w:t>
      </w:r>
      <w:r>
        <w:rPr>
          <w:sz w:val="18"/>
          <w:szCs w:val="18"/>
        </w:rPr>
        <w:tab/>
        <w:t>Terri Shaw, Childcare</w:t>
      </w:r>
    </w:p>
    <w:p w14:paraId="024B1A01" w14:textId="77777777" w:rsidR="00246DA3" w:rsidRPr="0010561E" w:rsidRDefault="00246DA3" w:rsidP="00246DA3">
      <w:pPr>
        <w:tabs>
          <w:tab w:val="left" w:pos="5760"/>
        </w:tabs>
        <w:spacing w:line="230" w:lineRule="auto"/>
        <w:rPr>
          <w:sz w:val="20"/>
          <w:szCs w:val="20"/>
        </w:rPr>
      </w:pPr>
    </w:p>
    <w:p w14:paraId="16315A3A" w14:textId="77777777" w:rsidR="00246DA3" w:rsidRDefault="00246DA3" w:rsidP="00246DA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7E5F2FF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24BF55B2"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B474E07"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Ray Pring</w:t>
      </w:r>
    </w:p>
    <w:p w14:paraId="59893D81"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01096B56" w14:textId="77777777" w:rsidR="00246DA3" w:rsidRDefault="00246DA3" w:rsidP="002C41E7">
      <w:pPr>
        <w:ind w:firstLine="396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142DC7F0" w14:textId="4C0F30C6" w:rsidR="005E24E6" w:rsidRPr="006C4BE9" w:rsidRDefault="00246DA3" w:rsidP="006C4BE9">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32378046" w14:textId="77777777" w:rsidR="00EE6E01" w:rsidRDefault="00EE6E01" w:rsidP="00EE6E01">
      <w:pPr>
        <w:spacing w:after="120"/>
        <w:rPr>
          <w:rFonts w:eastAsia="Times New Roman" w:cs="Times New Roman"/>
          <w:b/>
          <w:bCs/>
          <w:color w:val="000000"/>
          <w:kern w:val="28"/>
          <w:sz w:val="16"/>
          <w:szCs w:val="16"/>
          <w14:cntxtAlts/>
        </w:rPr>
      </w:pPr>
    </w:p>
    <w:p w14:paraId="5B46AC8E" w14:textId="13F7A53C" w:rsidR="00246DA3" w:rsidRDefault="00246DA3" w:rsidP="00246DA3">
      <w:pPr>
        <w:spacing w:after="120"/>
        <w:jc w:val="center"/>
        <w:rPr>
          <w:rFonts w:eastAsia="Times New Roman" w:cs="Times New Roman"/>
          <w:b/>
          <w:bCs/>
          <w:color w:val="000000"/>
          <w:kern w:val="28"/>
          <w:sz w:val="24"/>
          <w:szCs w:val="24"/>
          <w14:cntxtAlts/>
        </w:rPr>
      </w:pPr>
      <w:r w:rsidRPr="006C4BE9">
        <w:rPr>
          <w:rFonts w:eastAsia="Times New Roman" w:cs="Times New Roman"/>
          <w:b/>
          <w:bCs/>
          <w:color w:val="000000"/>
          <w:kern w:val="28"/>
          <w:sz w:val="24"/>
          <w:szCs w:val="24"/>
          <w14:cntxtAlts/>
        </w:rPr>
        <w:t>*** ANNOUNCEMENTS AND EVENTS ***</w:t>
      </w:r>
    </w:p>
    <w:p w14:paraId="1E8A9DEE" w14:textId="75679D94" w:rsidR="002C0C6D" w:rsidRDefault="006C0D76" w:rsidP="002C0C6D">
      <w:pPr>
        <w:spacing w:after="120"/>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THE REVEREND DR. </w:t>
      </w:r>
      <w:r w:rsidR="002C0C6D">
        <w:rPr>
          <w:rFonts w:eastAsia="Times New Roman" w:cs="Times New Roman"/>
          <w:b/>
          <w:bCs/>
          <w:color w:val="000000"/>
          <w:kern w:val="28"/>
          <w:sz w:val="24"/>
          <w:szCs w:val="24"/>
          <w14:cntxtAlts/>
        </w:rPr>
        <w:t xml:space="preserve">DAVID OYLER </w:t>
      </w:r>
      <w:r w:rsidR="006D3842">
        <w:rPr>
          <w:rFonts w:eastAsia="Times New Roman" w:cs="Times New Roman"/>
          <w:color w:val="000000"/>
          <w:kern w:val="28"/>
          <w:sz w:val="24"/>
          <w:szCs w:val="24"/>
          <w14:cntxtAlts/>
        </w:rPr>
        <w:t>is the</w:t>
      </w:r>
      <w:r w:rsidR="002C0C6D">
        <w:rPr>
          <w:rFonts w:eastAsia="Times New Roman" w:cs="Times New Roman"/>
          <w:color w:val="000000"/>
          <w:kern w:val="28"/>
          <w:sz w:val="24"/>
          <w:szCs w:val="24"/>
          <w14:cntxtAlts/>
        </w:rPr>
        <w:t xml:space="preserve"> special guest preacher </w:t>
      </w:r>
      <w:r w:rsidR="006D3842">
        <w:rPr>
          <w:rFonts w:eastAsia="Times New Roman" w:cs="Times New Roman"/>
          <w:color w:val="000000"/>
          <w:kern w:val="28"/>
          <w:sz w:val="24"/>
          <w:szCs w:val="24"/>
          <w14:cntxtAlts/>
        </w:rPr>
        <w:t>today, Sunday, April 26, 2020</w:t>
      </w:r>
      <w:r w:rsidR="002C0C6D">
        <w:rPr>
          <w:rFonts w:eastAsia="Times New Roman" w:cs="Times New Roman"/>
          <w:color w:val="000000"/>
          <w:kern w:val="28"/>
          <w:sz w:val="24"/>
          <w:szCs w:val="24"/>
          <w14:cntxtAlts/>
        </w:rPr>
        <w:t>.</w:t>
      </w:r>
      <w:r w:rsidR="003563F1">
        <w:rPr>
          <w:rFonts w:eastAsia="Times New Roman" w:cs="Times New Roman"/>
          <w:color w:val="000000"/>
          <w:kern w:val="28"/>
          <w:sz w:val="24"/>
          <w:szCs w:val="24"/>
          <w14:cntxtAlts/>
        </w:rPr>
        <w:t xml:space="preserve">  </w:t>
      </w:r>
    </w:p>
    <w:p w14:paraId="040D4156" w14:textId="1F49B7B9" w:rsidR="006D3842" w:rsidRPr="002C0C6D" w:rsidRDefault="006D3842" w:rsidP="002C0C6D">
      <w:pPr>
        <w:spacing w:after="120"/>
        <w:rPr>
          <w:rFonts w:eastAsia="Times New Roman" w:cs="Times New Roman"/>
          <w:color w:val="000000"/>
          <w:kern w:val="28"/>
          <w:sz w:val="24"/>
          <w:szCs w:val="24"/>
          <w14:cntxtAlts/>
        </w:rPr>
      </w:pPr>
      <w:r w:rsidRPr="006D3842">
        <w:rPr>
          <w:rFonts w:eastAsia="Times New Roman" w:cs="Times New Roman"/>
          <w:b/>
          <w:bCs/>
          <w:color w:val="000000"/>
          <w:kern w:val="28"/>
          <w:sz w:val="24"/>
          <w:szCs w:val="24"/>
          <w14:cntxtAlts/>
        </w:rPr>
        <w:t>BULLETINS</w:t>
      </w:r>
      <w:r>
        <w:rPr>
          <w:rFonts w:eastAsia="Times New Roman" w:cs="Times New Roman"/>
          <w:color w:val="000000"/>
          <w:kern w:val="28"/>
          <w:sz w:val="24"/>
          <w:szCs w:val="24"/>
          <w14:cntxtAlts/>
        </w:rPr>
        <w:t xml:space="preserve"> will no longer be mailed</w:t>
      </w:r>
      <w:r w:rsidR="00090761">
        <w:rPr>
          <w:rFonts w:eastAsia="Times New Roman" w:cs="Times New Roman"/>
          <w:color w:val="000000"/>
          <w:kern w:val="28"/>
          <w:sz w:val="24"/>
          <w:szCs w:val="24"/>
          <w14:cntxtAlts/>
        </w:rPr>
        <w:t xml:space="preserve"> to everyone</w:t>
      </w:r>
      <w:r>
        <w:rPr>
          <w:rFonts w:eastAsia="Times New Roman" w:cs="Times New Roman"/>
          <w:color w:val="000000"/>
          <w:kern w:val="28"/>
          <w:sz w:val="24"/>
          <w:szCs w:val="24"/>
          <w14:cntxtAlts/>
        </w:rPr>
        <w:t xml:space="preserve"> after Sunday, April 26, 2020.  </w:t>
      </w:r>
      <w:r w:rsidR="00090761">
        <w:rPr>
          <w:rFonts w:eastAsia="Times New Roman" w:cs="Times New Roman"/>
          <w:color w:val="000000"/>
          <w:kern w:val="28"/>
          <w:sz w:val="24"/>
          <w:szCs w:val="24"/>
          <w14:cntxtAlts/>
        </w:rPr>
        <w:t xml:space="preserve">Mailings will continue to those without email access.  </w:t>
      </w:r>
      <w:r>
        <w:rPr>
          <w:rFonts w:eastAsia="Times New Roman" w:cs="Times New Roman"/>
          <w:color w:val="000000"/>
          <w:kern w:val="28"/>
          <w:sz w:val="24"/>
          <w:szCs w:val="24"/>
          <w14:cntxtAlts/>
        </w:rPr>
        <w:t xml:space="preserve">These will be available on the website: </w:t>
      </w:r>
      <w:r w:rsidRPr="006D3842">
        <w:rPr>
          <w:rFonts w:eastAsia="Times New Roman" w:cs="Times New Roman"/>
          <w:color w:val="000000"/>
          <w:kern w:val="28"/>
          <w:sz w:val="24"/>
          <w:szCs w:val="24"/>
          <w:u w:val="single"/>
          <w14:cntxtAlts/>
        </w:rPr>
        <w:t>www.presbyterianwarren.com</w:t>
      </w:r>
    </w:p>
    <w:p w14:paraId="4998D9EE" w14:textId="66C8BE3C" w:rsidR="00246DA3" w:rsidRPr="006C4BE9" w:rsidRDefault="00246DA3" w:rsidP="00EE6E01">
      <w:pPr>
        <w:spacing w:after="120"/>
        <w:jc w:val="both"/>
        <w:rPr>
          <w:rFonts w:eastAsia="Times New Roman" w:cs="Times New Roman"/>
          <w:color w:val="000000"/>
          <w:kern w:val="28"/>
          <w:sz w:val="24"/>
          <w:szCs w:val="24"/>
          <w14:cntxtAlts/>
        </w:rPr>
      </w:pPr>
      <w:bookmarkStart w:id="1" w:name="_Hlk23241143"/>
      <w:r w:rsidRPr="006C4BE9">
        <w:rPr>
          <w:rFonts w:eastAsia="Times New Roman" w:cs="Times New Roman"/>
          <w:b/>
          <w:bCs/>
          <w:color w:val="000000"/>
          <w:kern w:val="28"/>
          <w:sz w:val="24"/>
          <w:szCs w:val="24"/>
          <w14:cntxtAlts/>
        </w:rPr>
        <w:t>EASTER HOLIDAY HOT MEALS</w:t>
      </w:r>
      <w:bookmarkEnd w:id="1"/>
      <w:r w:rsidRPr="006C4BE9">
        <w:rPr>
          <w:rFonts w:eastAsia="Times New Roman" w:cs="Times New Roman"/>
          <w:color w:val="000000"/>
          <w:kern w:val="28"/>
          <w:sz w:val="24"/>
          <w:szCs w:val="24"/>
          <w14:cntxtAlts/>
        </w:rPr>
        <w:t>-have been postponed.  Information will be published once a new date has been set.</w:t>
      </w:r>
    </w:p>
    <w:p w14:paraId="07ED5B54" w14:textId="318428D5" w:rsidR="00246DA3" w:rsidRPr="006C4BE9" w:rsidRDefault="00246DA3" w:rsidP="00246DA3">
      <w:pPr>
        <w:jc w:val="both"/>
        <w:rPr>
          <w:rFonts w:eastAsia="Times New Roman" w:cs="Times New Roman"/>
          <w:b/>
          <w:bCs/>
          <w:color w:val="000000"/>
          <w:kern w:val="28"/>
          <w:sz w:val="24"/>
          <w:szCs w:val="24"/>
          <w14:cntxtAlts/>
        </w:rPr>
      </w:pPr>
      <w:r w:rsidRPr="006C4BE9">
        <w:rPr>
          <w:b/>
          <w:noProof/>
          <w:sz w:val="24"/>
          <w:szCs w:val="24"/>
        </w:rPr>
        <w:drawing>
          <wp:anchor distT="0" distB="0" distL="114300" distR="114300" simplePos="0" relativeHeight="251663360" behindDoc="1" locked="0" layoutInCell="1" allowOverlap="1" wp14:anchorId="5FF698A8" wp14:editId="124B5ECB">
            <wp:simplePos x="0" y="0"/>
            <wp:positionH relativeFrom="margin">
              <wp:align>left</wp:align>
            </wp:positionH>
            <wp:positionV relativeFrom="paragraph">
              <wp:posOffset>650240</wp:posOffset>
            </wp:positionV>
            <wp:extent cx="1962150" cy="895350"/>
            <wp:effectExtent l="0" t="0" r="0" b="0"/>
            <wp:wrapTight wrapText="bothSides">
              <wp:wrapPolygon edited="0">
                <wp:start x="0" y="0"/>
                <wp:lineTo x="0" y="21140"/>
                <wp:lineTo x="21390" y="21140"/>
                <wp:lineTo x="21390"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2150" cy="895350"/>
                    </a:xfrm>
                    <a:prstGeom prst="rect">
                      <a:avLst/>
                    </a:prstGeom>
                  </pic:spPr>
                </pic:pic>
              </a:graphicData>
            </a:graphic>
            <wp14:sizeRelH relativeFrom="margin">
              <wp14:pctWidth>0</wp14:pctWidth>
            </wp14:sizeRelH>
            <wp14:sizeRelV relativeFrom="margin">
              <wp14:pctHeight>0</wp14:pctHeight>
            </wp14:sizeRelV>
          </wp:anchor>
        </w:drawing>
      </w:r>
      <w:r w:rsidRPr="006C4BE9">
        <w:rPr>
          <w:rFonts w:eastAsia="Times New Roman" w:cs="Times New Roman"/>
          <w:b/>
          <w:bCs/>
          <w:color w:val="000000"/>
          <w:kern w:val="28"/>
          <w:sz w:val="24"/>
          <w:szCs w:val="24"/>
          <w14:cntxtAlts/>
        </w:rPr>
        <w:t>ONE GREAT HOUR OF SHARING-</w:t>
      </w:r>
      <w:r w:rsidRPr="006C4BE9">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w:t>
      </w:r>
      <w:r w:rsidR="0010320A" w:rsidRPr="006C4BE9">
        <w:rPr>
          <w:rFonts w:eastAsia="Times New Roman" w:cs="Times New Roman"/>
          <w:color w:val="000000"/>
          <w:kern w:val="28"/>
          <w:sz w:val="24"/>
          <w:szCs w:val="24"/>
          <w14:cntxtAlts/>
        </w:rPr>
        <w:t xml:space="preserve"> this</w:t>
      </w:r>
      <w:r w:rsidRPr="006C4BE9">
        <w:rPr>
          <w:rFonts w:eastAsia="Times New Roman" w:cs="Times New Roman"/>
          <w:color w:val="000000"/>
          <w:kern w:val="28"/>
          <w:sz w:val="24"/>
          <w:szCs w:val="24"/>
          <w14:cntxtAlts/>
        </w:rPr>
        <w:t xml:space="preserve"> Sunday, </w:t>
      </w:r>
      <w:r w:rsidRPr="006C4BE9">
        <w:rPr>
          <w:rFonts w:eastAsia="Times New Roman" w:cs="Times New Roman"/>
          <w:b/>
          <w:bCs/>
          <w:color w:val="000000"/>
          <w:kern w:val="28"/>
          <w:sz w:val="24"/>
          <w:szCs w:val="24"/>
          <w14:cntxtAlts/>
        </w:rPr>
        <w:t>April</w:t>
      </w:r>
      <w:r w:rsidR="00AB5108" w:rsidRPr="006C4BE9">
        <w:rPr>
          <w:rFonts w:eastAsia="Times New Roman" w:cs="Times New Roman"/>
          <w:b/>
          <w:bCs/>
          <w:color w:val="000000"/>
          <w:kern w:val="28"/>
          <w:sz w:val="24"/>
          <w:szCs w:val="24"/>
          <w14:cntxtAlts/>
        </w:rPr>
        <w:t xml:space="preserve"> 26</w:t>
      </w:r>
      <w:r w:rsidRPr="006C4BE9">
        <w:rPr>
          <w:rFonts w:eastAsia="Times New Roman" w:cs="Times New Roman"/>
          <w:b/>
          <w:bCs/>
          <w:color w:val="000000"/>
          <w:kern w:val="28"/>
          <w:sz w:val="24"/>
          <w:szCs w:val="24"/>
          <w14:cntxtAlts/>
        </w:rPr>
        <w:t>, 2020</w:t>
      </w:r>
      <w:r w:rsidRPr="006C4BE9">
        <w:rPr>
          <w:rFonts w:eastAsia="Times New Roman" w:cs="Times New Roman"/>
          <w:color w:val="000000"/>
          <w:kern w:val="28"/>
          <w:sz w:val="24"/>
          <w:szCs w:val="24"/>
          <w14:cntxtAlts/>
        </w:rPr>
        <w:t>.  Online donations may be designated for One Great Hour of Sharing.</w:t>
      </w:r>
      <w:r w:rsidRPr="006C4BE9">
        <w:rPr>
          <w:b/>
          <w:noProof/>
          <w:sz w:val="24"/>
          <w:szCs w:val="24"/>
        </w:rPr>
        <w:t xml:space="preserve"> </w:t>
      </w:r>
    </w:p>
    <w:p w14:paraId="37D54D27" w14:textId="77777777" w:rsidR="00246DA3" w:rsidRPr="006C4BE9" w:rsidRDefault="00246DA3" w:rsidP="00246DA3">
      <w:pPr>
        <w:jc w:val="both"/>
        <w:rPr>
          <w:rFonts w:eastAsia="Times New Roman" w:cs="Times New Roman"/>
          <w:b/>
          <w:bCs/>
          <w:color w:val="000000"/>
          <w:kern w:val="28"/>
          <w:sz w:val="24"/>
          <w:szCs w:val="24"/>
          <w14:cntxtAlts/>
        </w:rPr>
      </w:pPr>
    </w:p>
    <w:p w14:paraId="6661575D" w14:textId="77777777" w:rsidR="00AB5108" w:rsidRPr="006C4BE9" w:rsidRDefault="00AB5108" w:rsidP="00246DA3">
      <w:pPr>
        <w:jc w:val="both"/>
        <w:rPr>
          <w:b/>
          <w:bCs/>
          <w:sz w:val="24"/>
          <w:szCs w:val="24"/>
          <w:u w:val="single"/>
        </w:rPr>
      </w:pPr>
    </w:p>
    <w:p w14:paraId="684C99C5" w14:textId="77777777" w:rsidR="002C0C6D" w:rsidRDefault="002C0C6D" w:rsidP="00246DA3">
      <w:pPr>
        <w:jc w:val="both"/>
        <w:rPr>
          <w:b/>
          <w:bCs/>
          <w:sz w:val="24"/>
          <w:szCs w:val="24"/>
          <w:u w:val="single"/>
        </w:rPr>
      </w:pPr>
    </w:p>
    <w:p w14:paraId="61628A03" w14:textId="77777777" w:rsidR="002C0C6D" w:rsidRDefault="002C0C6D" w:rsidP="00246DA3">
      <w:pPr>
        <w:jc w:val="both"/>
        <w:rPr>
          <w:b/>
          <w:bCs/>
          <w:sz w:val="24"/>
          <w:szCs w:val="24"/>
          <w:u w:val="single"/>
        </w:rPr>
      </w:pPr>
    </w:p>
    <w:p w14:paraId="1830C83C" w14:textId="77777777" w:rsidR="002C0C6D" w:rsidRDefault="002C0C6D" w:rsidP="00246DA3">
      <w:pPr>
        <w:jc w:val="both"/>
        <w:rPr>
          <w:b/>
          <w:bCs/>
          <w:sz w:val="24"/>
          <w:szCs w:val="24"/>
          <w:u w:val="single"/>
        </w:rPr>
      </w:pPr>
    </w:p>
    <w:p w14:paraId="63CB3BE9" w14:textId="1C558735" w:rsidR="00246DA3" w:rsidRPr="006C4BE9" w:rsidRDefault="00246DA3" w:rsidP="00246DA3">
      <w:pPr>
        <w:jc w:val="both"/>
        <w:rPr>
          <w:sz w:val="24"/>
          <w:szCs w:val="24"/>
        </w:rPr>
      </w:pPr>
      <w:r w:rsidRPr="006C4BE9">
        <w:rPr>
          <w:b/>
          <w:bCs/>
          <w:sz w:val="24"/>
          <w:szCs w:val="24"/>
          <w:u w:val="single"/>
        </w:rPr>
        <w:t>BEING RESCHEDULED</w:t>
      </w:r>
      <w:r w:rsidRPr="006C4BE9">
        <w:rPr>
          <w:b/>
          <w:bCs/>
          <w:sz w:val="24"/>
          <w:szCs w:val="24"/>
        </w:rPr>
        <w:t>:</w:t>
      </w:r>
      <w:r w:rsidRPr="006C4BE9">
        <w:rPr>
          <w:sz w:val="24"/>
          <w:szCs w:val="24"/>
        </w:rPr>
        <w:t xml:space="preserve"> A BEAUTIFUL DAY IN THE NEIGHBORHOOD! </w:t>
      </w:r>
    </w:p>
    <w:p w14:paraId="06C654AE" w14:textId="77777777" w:rsidR="00246DA3" w:rsidRPr="006C4BE9" w:rsidRDefault="00246DA3" w:rsidP="00246DA3">
      <w:pPr>
        <w:jc w:val="both"/>
        <w:rPr>
          <w:sz w:val="24"/>
          <w:szCs w:val="24"/>
        </w:rPr>
      </w:pPr>
    </w:p>
    <w:p w14:paraId="1A88FA51" w14:textId="231528F5" w:rsidR="002C0C6D" w:rsidRDefault="00246DA3" w:rsidP="00246DA3">
      <w:pPr>
        <w:jc w:val="both"/>
        <w:rPr>
          <w:rFonts w:eastAsia="Times New Roman"/>
          <w:sz w:val="24"/>
          <w:szCs w:val="24"/>
        </w:rPr>
      </w:pPr>
      <w:r w:rsidRPr="006C4BE9">
        <w:rPr>
          <w:b/>
          <w:bCs/>
          <w:sz w:val="24"/>
          <w:szCs w:val="24"/>
        </w:rPr>
        <w:t>SHARING PLACE-</w:t>
      </w:r>
      <w:r w:rsidRPr="006C4BE9">
        <w:rPr>
          <w:rFonts w:eastAsia="Times New Roman"/>
          <w:sz w:val="24"/>
          <w:szCs w:val="24"/>
        </w:rPr>
        <w:t xml:space="preserve">For the foreseeable future we are not having the host churches send their teams. </w:t>
      </w:r>
    </w:p>
    <w:p w14:paraId="7DD111F2" w14:textId="77777777" w:rsidR="003563F1" w:rsidRPr="006C4BE9" w:rsidRDefault="003563F1" w:rsidP="00246DA3">
      <w:pPr>
        <w:jc w:val="both"/>
        <w:rPr>
          <w:rFonts w:eastAsia="Times New Roman"/>
          <w:sz w:val="24"/>
          <w:szCs w:val="24"/>
        </w:rPr>
      </w:pPr>
    </w:p>
    <w:p w14:paraId="7827A961" w14:textId="77777777" w:rsidR="00246DA3" w:rsidRPr="005E24E6" w:rsidRDefault="00246DA3" w:rsidP="00246DA3">
      <w:pPr>
        <w:pStyle w:val="ListParagraph"/>
        <w:spacing w:line="228" w:lineRule="auto"/>
        <w:ind w:hanging="720"/>
        <w:jc w:val="center"/>
        <w:rPr>
          <w:rFonts w:eastAsia="Times New Roman" w:cs="Times New Roman"/>
          <w:b/>
          <w:bCs/>
          <w:color w:val="000000"/>
          <w:kern w:val="28"/>
          <w:sz w:val="20"/>
          <w:szCs w:val="20"/>
          <w14:cntxtAlts/>
        </w:rPr>
      </w:pPr>
    </w:p>
    <w:p w14:paraId="4F1D3CD8" w14:textId="77777777" w:rsidR="002C0C6D" w:rsidRPr="00EE6E01" w:rsidRDefault="002C0C6D" w:rsidP="002C0C6D">
      <w:pPr>
        <w:pStyle w:val="ListParagraph"/>
        <w:spacing w:line="228" w:lineRule="auto"/>
        <w:ind w:hanging="720"/>
        <w:jc w:val="center"/>
        <w:rPr>
          <w:rFonts w:cs="Times New Roman"/>
          <w:sz w:val="24"/>
          <w:szCs w:val="24"/>
        </w:rPr>
      </w:pPr>
      <w:r w:rsidRPr="00EE6E01">
        <w:rPr>
          <w:rFonts w:eastAsia="Times New Roman" w:cs="Times New Roman"/>
          <w:b/>
          <w:bCs/>
          <w:color w:val="000000"/>
          <w:kern w:val="28"/>
          <w:sz w:val="24"/>
          <w:szCs w:val="24"/>
          <w14:cntxtAlts/>
        </w:rPr>
        <w:t>*** JOYS AND CONCERNS ***</w:t>
      </w:r>
    </w:p>
    <w:p w14:paraId="2FB414A5" w14:textId="77777777" w:rsidR="002C0C6D" w:rsidRPr="00EE6E01" w:rsidRDefault="002C0C6D" w:rsidP="002C0C6D">
      <w:pPr>
        <w:widowControl w:val="0"/>
        <w:spacing w:line="23" w:lineRule="atLeast"/>
        <w:rPr>
          <w:rFonts w:eastAsia="Times New Roman" w:cs="Times New Roman"/>
          <w:b/>
          <w:color w:val="000000"/>
          <w:kern w:val="28"/>
          <w:sz w:val="24"/>
          <w:szCs w:val="24"/>
          <w14:cntxtAlts/>
        </w:rPr>
      </w:pPr>
      <w:r w:rsidRPr="00EE6E01">
        <w:rPr>
          <w:rFonts w:eastAsia="Times New Roman" w:cs="Times New Roman"/>
          <w:b/>
          <w:color w:val="000000"/>
          <w:kern w:val="28"/>
          <w:sz w:val="24"/>
          <w:szCs w:val="24"/>
          <w14:cntxtAlts/>
        </w:rPr>
        <w:t>Joys:</w:t>
      </w:r>
    </w:p>
    <w:p w14:paraId="2A88C02E"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Janice &amp; Don O’Neil, Lila Hookins’ sister &amp; brother-in-law, hospitalized with Coronavirus, now able to be up and moving around in their hospital room.</w:t>
      </w:r>
    </w:p>
    <w:p w14:paraId="5B416E10"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Bob Sears who is training to assist in leading Bible Studies at SCI Cambridge Springs</w:t>
      </w:r>
    </w:p>
    <w:p w14:paraId="78285558" w14:textId="77777777" w:rsidR="002C0C6D" w:rsidRPr="00EE6E01" w:rsidRDefault="002C0C6D" w:rsidP="002C0C6D">
      <w:pPr>
        <w:widowControl w:val="0"/>
        <w:spacing w:line="23" w:lineRule="atLeast"/>
        <w:ind w:left="360" w:hanging="60"/>
        <w:rPr>
          <w:rFonts w:eastAsia="Times New Roman" w:cs="Times New Roman"/>
          <w:bCs/>
          <w:color w:val="000000"/>
          <w:kern w:val="28"/>
          <w:sz w:val="24"/>
          <w:szCs w:val="24"/>
          <w14:cntxtAlts/>
        </w:rPr>
      </w:pPr>
    </w:p>
    <w:p w14:paraId="3E5F02A3" w14:textId="77777777" w:rsidR="002C0C6D" w:rsidRPr="00EE6E01" w:rsidRDefault="002C0C6D" w:rsidP="002C0C6D">
      <w:pPr>
        <w:widowControl w:val="0"/>
        <w:spacing w:line="23" w:lineRule="atLeast"/>
        <w:rPr>
          <w:rFonts w:eastAsia="Times New Roman" w:cs="Times New Roman"/>
          <w:b/>
          <w:color w:val="000000"/>
          <w:kern w:val="28"/>
          <w:sz w:val="24"/>
          <w:szCs w:val="24"/>
          <w14:cntxtAlts/>
        </w:rPr>
      </w:pPr>
      <w:r w:rsidRPr="00EE6E01">
        <w:rPr>
          <w:rFonts w:eastAsia="Times New Roman" w:cs="Times New Roman"/>
          <w:b/>
          <w:color w:val="000000"/>
          <w:kern w:val="28"/>
          <w:sz w:val="24"/>
          <w:szCs w:val="24"/>
          <w14:cntxtAlts/>
        </w:rPr>
        <w:t>Concerns:</w:t>
      </w:r>
    </w:p>
    <w:p w14:paraId="5DF4EFD2"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color w:val="000000"/>
          <w:kern w:val="28"/>
          <w:sz w:val="24"/>
          <w:szCs w:val="24"/>
          <w14:cntxtAlts/>
        </w:rPr>
        <w:t xml:space="preserve">Prayers for our members and friends residing in care facilities and receiving care at home            </w:t>
      </w:r>
    </w:p>
    <w:p w14:paraId="18A12581" w14:textId="61717430" w:rsidR="002C0C6D" w:rsidRDefault="002C0C6D" w:rsidP="002C0C6D">
      <w:pPr>
        <w:widowControl w:val="0"/>
        <w:tabs>
          <w:tab w:val="left" w:pos="720"/>
        </w:tabs>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those affected by the Coronavirus and those in the medical community attending to the sick</w:t>
      </w:r>
    </w:p>
    <w:p w14:paraId="58834D3F" w14:textId="1BE92567" w:rsidR="003563F1" w:rsidRPr="00EE6E01" w:rsidRDefault="003563F1" w:rsidP="002C0C6D">
      <w:pPr>
        <w:widowControl w:val="0"/>
        <w:tabs>
          <w:tab w:val="left" w:pos="720"/>
        </w:tabs>
        <w:spacing w:line="23" w:lineRule="atLeast"/>
        <w:ind w:left="720" w:hanging="360"/>
        <w:rPr>
          <w:rFonts w:eastAsia="Times New Roman" w:cs="Times New Roman"/>
          <w:b/>
          <w:color w:val="000000"/>
          <w:kern w:val="28"/>
          <w:sz w:val="24"/>
          <w:szCs w:val="24"/>
          <w14:cntxtAlts/>
        </w:rPr>
      </w:pPr>
      <w:r>
        <w:rPr>
          <w:rFonts w:eastAsia="Times New Roman" w:cs="Times New Roman"/>
          <w:color w:val="000000"/>
          <w:kern w:val="28"/>
          <w:sz w:val="24"/>
          <w:szCs w:val="24"/>
          <w14:cntxtAlts/>
        </w:rPr>
        <w:t>Prayers for Sam Salapek who will be having surgery this week</w:t>
      </w:r>
    </w:p>
    <w:p w14:paraId="79289403" w14:textId="77777777" w:rsidR="002C0C6D" w:rsidRPr="00EE6E01" w:rsidRDefault="002C0C6D" w:rsidP="002C0C6D">
      <w:pPr>
        <w:widowControl w:val="0"/>
        <w:spacing w:line="23" w:lineRule="atLeast"/>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Connor and Christian</w:t>
      </w:r>
    </w:p>
    <w:p w14:paraId="24C3223D" w14:textId="77777777" w:rsidR="002C0C6D" w:rsidRPr="00EE6E01" w:rsidRDefault="002C0C6D" w:rsidP="002C0C6D">
      <w:pPr>
        <w:widowControl w:val="0"/>
        <w:spacing w:line="23" w:lineRule="atLeast"/>
        <w:ind w:left="450" w:hanging="450"/>
        <w:jc w:val="both"/>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Bill</w:t>
      </w:r>
    </w:p>
    <w:p w14:paraId="6D054E68" w14:textId="77777777" w:rsidR="002C0C6D" w:rsidRPr="00EE6E01" w:rsidRDefault="002C0C6D" w:rsidP="002C0C6D">
      <w:pPr>
        <w:widowControl w:val="0"/>
        <w:spacing w:line="23" w:lineRule="atLeast"/>
        <w:ind w:left="-90" w:firstLine="9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for Mary Schorman, recovering from surgery </w:t>
      </w:r>
    </w:p>
    <w:p w14:paraId="7F9DDA39" w14:textId="77777777" w:rsidR="002C0C6D" w:rsidRPr="00EE6E01" w:rsidRDefault="002C0C6D" w:rsidP="002C0C6D">
      <w:pPr>
        <w:widowControl w:val="0"/>
        <w:spacing w:line="23" w:lineRule="atLeast"/>
        <w:ind w:left="-90" w:firstLine="9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 xml:space="preserve">       Prayers of healing for Wanda Monts</w:t>
      </w:r>
    </w:p>
    <w:p w14:paraId="65C9B304" w14:textId="77777777" w:rsidR="002C0C6D" w:rsidRPr="00EE6E01" w:rsidRDefault="002C0C6D" w:rsidP="002C0C6D">
      <w:pPr>
        <w:widowControl w:val="0"/>
        <w:spacing w:line="23" w:lineRule="atLeast"/>
        <w:rPr>
          <w:rFonts w:eastAsia="Times New Roman" w:cs="Times New Roman"/>
          <w:bCs/>
          <w:color w:val="000000"/>
          <w:kern w:val="28"/>
          <w:sz w:val="24"/>
          <w:szCs w:val="24"/>
          <w14:cntxtAlts/>
        </w:rPr>
      </w:pPr>
      <w:r w:rsidRPr="00EE6E01">
        <w:rPr>
          <w:rFonts w:eastAsia="Times New Roman" w:cs="Times New Roman"/>
          <w:b/>
          <w:color w:val="000000"/>
          <w:kern w:val="28"/>
          <w:sz w:val="24"/>
          <w:szCs w:val="24"/>
          <w14:cntxtAlts/>
        </w:rPr>
        <w:t xml:space="preserve">      </w:t>
      </w:r>
      <w:r w:rsidRPr="00EE6E01">
        <w:rPr>
          <w:rFonts w:eastAsia="Times New Roman" w:cs="Times New Roman"/>
          <w:bCs/>
          <w:color w:val="000000"/>
          <w:kern w:val="28"/>
          <w:sz w:val="24"/>
          <w:szCs w:val="24"/>
          <w14:cntxtAlts/>
        </w:rPr>
        <w:t>Courage, Strength and Faith to Larfay Austin Jr during his incarceration</w:t>
      </w:r>
    </w:p>
    <w:p w14:paraId="05E59977" w14:textId="77777777" w:rsidR="002C0C6D" w:rsidRPr="00EE6E01" w:rsidRDefault="002C0C6D" w:rsidP="002C0C6D">
      <w:pPr>
        <w:widowControl w:val="0"/>
        <w:spacing w:line="23" w:lineRule="atLeast"/>
        <w:rPr>
          <w:rFonts w:eastAsia="Times New Roman" w:cs="Times New Roman"/>
          <w:color w:val="000000"/>
          <w:kern w:val="28"/>
          <w:sz w:val="24"/>
          <w:szCs w:val="24"/>
          <w14:cntxtAlts/>
        </w:rPr>
      </w:pPr>
      <w:r w:rsidRPr="00EE6E01">
        <w:rPr>
          <w:rFonts w:eastAsia="Times New Roman" w:cs="Times New Roman"/>
          <w:b/>
          <w:color w:val="000000"/>
          <w:kern w:val="28"/>
          <w:sz w:val="24"/>
          <w:szCs w:val="24"/>
          <w14:cntxtAlts/>
        </w:rPr>
        <w:t xml:space="preserve">       </w:t>
      </w:r>
      <w:bookmarkStart w:id="2" w:name="_Hlk23240120"/>
      <w:r w:rsidRPr="00EE6E01">
        <w:rPr>
          <w:rFonts w:eastAsia="Times New Roman" w:cs="Times New Roman"/>
          <w:color w:val="000000"/>
          <w:kern w:val="28"/>
          <w:sz w:val="24"/>
          <w:szCs w:val="24"/>
          <w14:cntxtAlts/>
        </w:rPr>
        <w:t>Prayers for Carinne Palm, Vickie Eggleston’s sister, undergoing radiation treatments</w:t>
      </w:r>
    </w:p>
    <w:p w14:paraId="543D2B1E" w14:textId="77777777" w:rsidR="002C0C6D" w:rsidRPr="00EE6E01" w:rsidRDefault="002C0C6D" w:rsidP="002C0C6D">
      <w:pPr>
        <w:widowControl w:val="0"/>
        <w:spacing w:line="23" w:lineRule="atLeast"/>
        <w:ind w:left="450" w:hanging="9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Trevor, recovering from shoulder surgery </w:t>
      </w:r>
    </w:p>
    <w:p w14:paraId="49AC0347" w14:textId="77777777" w:rsidR="002C0C6D" w:rsidRPr="00EE6E01" w:rsidRDefault="002C0C6D" w:rsidP="002C0C6D">
      <w:pPr>
        <w:widowControl w:val="0"/>
        <w:spacing w:line="23" w:lineRule="atLeast"/>
        <w:ind w:left="450" w:hanging="9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Susan Wenzel, who has health concerns</w:t>
      </w:r>
    </w:p>
    <w:p w14:paraId="67068B6A" w14:textId="77777777" w:rsidR="002C0C6D" w:rsidRPr="00EE6E01" w:rsidRDefault="002C0C6D" w:rsidP="002C0C6D">
      <w:pPr>
        <w:widowControl w:val="0"/>
        <w:spacing w:line="23" w:lineRule="atLeast"/>
        <w:rPr>
          <w:rFonts w:eastAsia="Times New Roman" w:cs="Times New Roman"/>
          <w:color w:val="000000"/>
          <w:kern w:val="28"/>
          <w:sz w:val="24"/>
          <w:szCs w:val="24"/>
          <w14:cntxtAlts/>
        </w:rPr>
      </w:pPr>
      <w:r w:rsidRPr="00EE6E01">
        <w:rPr>
          <w:rFonts w:eastAsia="Times New Roman" w:cs="Times New Roman"/>
          <w:b/>
          <w:color w:val="000000"/>
          <w:kern w:val="28"/>
          <w:sz w:val="24"/>
          <w:szCs w:val="24"/>
          <w14:cntxtAlts/>
        </w:rPr>
        <w:t xml:space="preserve">     </w:t>
      </w:r>
      <w:r w:rsidRPr="00EE6E01">
        <w:rPr>
          <w:rFonts w:eastAsia="Times New Roman" w:cs="Times New Roman"/>
          <w:bCs/>
          <w:color w:val="000000"/>
          <w:kern w:val="28"/>
          <w:sz w:val="24"/>
          <w:szCs w:val="24"/>
          <w14:cntxtAlts/>
        </w:rPr>
        <w:t xml:space="preserve"> </w:t>
      </w:r>
      <w:bookmarkEnd w:id="2"/>
      <w:r w:rsidRPr="00EE6E01">
        <w:rPr>
          <w:rFonts w:eastAsia="Times New Roman" w:cs="Times New Roman"/>
          <w:bCs/>
          <w:color w:val="000000"/>
          <w:kern w:val="28"/>
          <w:sz w:val="24"/>
          <w:szCs w:val="24"/>
          <w14:cntxtAlts/>
        </w:rPr>
        <w:t xml:space="preserve"> </w:t>
      </w:r>
      <w:r w:rsidRPr="00EE6E01">
        <w:rPr>
          <w:rFonts w:eastAsia="Times New Roman" w:cs="Times New Roman"/>
          <w:color w:val="000000"/>
          <w:kern w:val="28"/>
          <w:sz w:val="24"/>
          <w:szCs w:val="24"/>
          <w14:cntxtAlts/>
        </w:rPr>
        <w:t>Prayers for Lynda Slocum’s son Andy and grandson, Brayden</w:t>
      </w:r>
    </w:p>
    <w:p w14:paraId="011F4C6F"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Lois Buerkle, Lynn Sears’ sister, as she undergoes treatments for cancer</w:t>
      </w:r>
    </w:p>
    <w:p w14:paraId="28C3F985"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Andy Yurick</w:t>
      </w:r>
    </w:p>
    <w:p w14:paraId="014829D4" w14:textId="77777777" w:rsidR="002C0C6D" w:rsidRPr="00EE6E01" w:rsidRDefault="002C0C6D" w:rsidP="002C0C6D">
      <w:pPr>
        <w:widowControl w:val="0"/>
        <w:spacing w:line="23" w:lineRule="atLeast"/>
        <w:ind w:left="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Louise Crozier and family                                                                                            </w:t>
      </w:r>
      <w:bookmarkStart w:id="3" w:name="_Hlk33614876"/>
      <w:r w:rsidRPr="00EE6E01">
        <w:rPr>
          <w:rFonts w:eastAsia="Times New Roman" w:cs="Times New Roman"/>
          <w:color w:val="000000"/>
          <w:kern w:val="28"/>
          <w:sz w:val="24"/>
          <w:szCs w:val="24"/>
          <w14:cntxtAlts/>
        </w:rPr>
        <w:t xml:space="preserve">                                                                                                                                                                                                                                                                                            </w:t>
      </w:r>
      <w:bookmarkEnd w:id="3"/>
    </w:p>
    <w:p w14:paraId="48796612"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Prayers for Katie Roth Spiegel, who is undergoing treatment for cancer    </w:t>
      </w:r>
    </w:p>
    <w:p w14:paraId="744D9DA3"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Wally Post</w:t>
      </w:r>
      <w:r w:rsidRPr="00EE6E01">
        <w:rPr>
          <w:rFonts w:eastAsia="Times New Roman" w:cs="Times New Roman"/>
          <w:bCs/>
          <w:color w:val="000000"/>
          <w:kern w:val="28"/>
          <w:sz w:val="24"/>
          <w:szCs w:val="24"/>
          <w14:cntxtAlts/>
        </w:rPr>
        <w:tab/>
      </w:r>
      <w:r w:rsidRPr="00EE6E01">
        <w:rPr>
          <w:rFonts w:eastAsia="Times New Roman" w:cs="Times New Roman"/>
          <w:bCs/>
          <w:color w:val="000000"/>
          <w:kern w:val="28"/>
          <w:sz w:val="24"/>
          <w:szCs w:val="24"/>
          <w14:cntxtAlts/>
        </w:rPr>
        <w:tab/>
      </w:r>
    </w:p>
    <w:p w14:paraId="60A562C9"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bCs/>
          <w:color w:val="000000"/>
          <w:kern w:val="28"/>
          <w:sz w:val="24"/>
          <w:szCs w:val="24"/>
          <w14:cntxtAlts/>
        </w:rPr>
        <w:t>Prayers for Lisa Huey Hochberg and others struggling with dementia and alzheimer’s</w:t>
      </w:r>
      <w:r w:rsidRPr="00EE6E01">
        <w:rPr>
          <w:rFonts w:eastAsia="Times New Roman" w:cs="Times New Roman"/>
          <w:bCs/>
          <w:color w:val="000000"/>
          <w:kern w:val="28"/>
          <w:sz w:val="24"/>
          <w:szCs w:val="24"/>
          <w14:cntxtAlts/>
        </w:rPr>
        <w:tab/>
      </w:r>
    </w:p>
    <w:p w14:paraId="43CB9A80"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Seth</w:t>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t xml:space="preserve">                                                                           </w:t>
      </w:r>
    </w:p>
    <w:p w14:paraId="74F30666"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Margaret Taylor, Rebecca’s mother, under Hospice care</w:t>
      </w:r>
    </w:p>
    <w:p w14:paraId="2A497875" w14:textId="77777777" w:rsidR="002C0C6D" w:rsidRPr="00EE6E01" w:rsidRDefault="002C0C6D" w:rsidP="002C0C6D">
      <w:pPr>
        <w:widowControl w:val="0"/>
        <w:spacing w:line="23" w:lineRule="atLeast"/>
        <w:ind w:left="720" w:hanging="360"/>
        <w:rPr>
          <w:rFonts w:eastAsia="Times New Roman" w:cs="Times New Roman"/>
          <w:bCs/>
          <w:color w:val="000000"/>
          <w:kern w:val="28"/>
          <w:sz w:val="24"/>
          <w:szCs w:val="24"/>
          <w14:cntxtAlts/>
        </w:rPr>
      </w:pPr>
      <w:r w:rsidRPr="00EE6E01">
        <w:rPr>
          <w:rFonts w:eastAsia="Times New Roman" w:cs="Times New Roman"/>
          <w:color w:val="000000"/>
          <w:kern w:val="28"/>
          <w:sz w:val="24"/>
          <w:szCs w:val="24"/>
          <w14:cntxtAlts/>
        </w:rPr>
        <w:t xml:space="preserve">Prayers for our members and friends residing in care facilities                </w:t>
      </w:r>
    </w:p>
    <w:p w14:paraId="5F9EEEA7" w14:textId="77777777" w:rsidR="002C0C6D" w:rsidRPr="00EE6E01" w:rsidRDefault="002C0C6D" w:rsidP="002C0C6D">
      <w:pPr>
        <w:widowControl w:val="0"/>
        <w:spacing w:line="23" w:lineRule="atLeast"/>
        <w:ind w:left="720" w:hanging="36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Prayers for those affected by the Coronavirus.</w:t>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r w:rsidRPr="00EE6E01">
        <w:rPr>
          <w:rFonts w:eastAsia="Times New Roman" w:cs="Times New Roman"/>
          <w:color w:val="000000"/>
          <w:kern w:val="28"/>
          <w:sz w:val="24"/>
          <w:szCs w:val="24"/>
          <w14:cntxtAlts/>
        </w:rPr>
        <w:tab/>
      </w:r>
    </w:p>
    <w:p w14:paraId="6F3667D0"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Courage, strength, and faith to all those affected by violent crimes.</w:t>
      </w:r>
    </w:p>
    <w:p w14:paraId="15398D07"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Those serving in our military, people struggling with addiction, and those in jail</w:t>
      </w:r>
    </w:p>
    <w:p w14:paraId="5BE3FFC3" w14:textId="77777777" w:rsidR="002C0C6D" w:rsidRPr="00EE6E01" w:rsidRDefault="002C0C6D" w:rsidP="002C0C6D">
      <w:pPr>
        <w:widowControl w:val="0"/>
        <w:spacing w:line="23" w:lineRule="atLeast"/>
        <w:ind w:left="720" w:hanging="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Those facing famine and hunger in remote and desolate places. </w:t>
      </w:r>
    </w:p>
    <w:p w14:paraId="54D7BAD9" w14:textId="77777777" w:rsidR="002C0C6D" w:rsidRPr="00EE6E01" w:rsidRDefault="002C0C6D" w:rsidP="002C0C6D">
      <w:pPr>
        <w:widowControl w:val="0"/>
        <w:spacing w:line="23" w:lineRule="atLeast"/>
        <w:ind w:firstLine="720"/>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Let the Light of the Lord shine on all peoples in all nations</w:t>
      </w:r>
    </w:p>
    <w:p w14:paraId="7327FCF5" w14:textId="77777777" w:rsidR="002C0C6D" w:rsidRPr="00EE6E01" w:rsidRDefault="002C0C6D" w:rsidP="002C0C6D">
      <w:pPr>
        <w:widowControl w:val="0"/>
        <w:spacing w:line="23" w:lineRule="atLeast"/>
        <w:ind w:firstLine="720"/>
        <w:rPr>
          <w:rFonts w:eastAsia="Times New Roman" w:cs="Times New Roman"/>
          <w:color w:val="000000"/>
          <w:kern w:val="28"/>
          <w:sz w:val="24"/>
          <w:szCs w:val="24"/>
          <w14:cntxtAlts/>
        </w:rPr>
      </w:pPr>
    </w:p>
    <w:p w14:paraId="602032F2" w14:textId="77777777" w:rsidR="002C0C6D" w:rsidRPr="00EE6E01" w:rsidRDefault="002C0C6D" w:rsidP="002C0C6D">
      <w:pPr>
        <w:widowControl w:val="0"/>
        <w:spacing w:line="23" w:lineRule="atLeast"/>
        <w:jc w:val="center"/>
        <w:rPr>
          <w:rFonts w:eastAsia="Times New Roman" w:cs="Times New Roman"/>
          <w:b/>
          <w:bCs/>
          <w:color w:val="000000"/>
          <w:kern w:val="28"/>
          <w:sz w:val="24"/>
          <w:szCs w:val="24"/>
          <w14:cntxtAlts/>
        </w:rPr>
      </w:pPr>
      <w:r w:rsidRPr="00EE6E01">
        <w:rPr>
          <w:rFonts w:eastAsia="Times New Roman" w:cs="Times New Roman"/>
          <w:b/>
          <w:bCs/>
          <w:color w:val="000000"/>
          <w:kern w:val="28"/>
          <w:sz w:val="24"/>
          <w:szCs w:val="24"/>
          <w14:cntxtAlts/>
        </w:rPr>
        <w:t>*** PRESBYTERY JOYS AND PRAYER CONCERNS ***</w:t>
      </w:r>
    </w:p>
    <w:p w14:paraId="4E4F5624" w14:textId="77777777" w:rsidR="002C0C6D" w:rsidRPr="00EE6E01" w:rsidRDefault="002C0C6D" w:rsidP="002C0C6D">
      <w:pPr>
        <w:widowControl w:val="0"/>
        <w:spacing w:line="23" w:lineRule="atLeast"/>
        <w:jc w:val="center"/>
        <w:rPr>
          <w:rFonts w:eastAsia="Times New Roman" w:cs="Times New Roman"/>
          <w:b/>
          <w:bCs/>
          <w:color w:val="000000"/>
          <w:kern w:val="28"/>
          <w:sz w:val="24"/>
          <w:szCs w:val="24"/>
          <w14:cntxtAlts/>
        </w:rPr>
      </w:pPr>
    </w:p>
    <w:p w14:paraId="54A86FF4" w14:textId="0D1BDFD9" w:rsidR="002C0C6D" w:rsidRPr="00EE6E01" w:rsidRDefault="002C0C6D" w:rsidP="002C0C6D">
      <w:pPr>
        <w:spacing w:line="23" w:lineRule="atLeast"/>
        <w:ind w:left="360"/>
        <w:jc w:val="both"/>
        <w:rPr>
          <w:rFonts w:eastAsia="Times New Roman" w:cs="Times New Roman"/>
          <w:color w:val="000000"/>
          <w:kern w:val="28"/>
          <w:sz w:val="24"/>
          <w:szCs w:val="24"/>
          <w14:cntxtAlts/>
        </w:rPr>
      </w:pPr>
      <w:r w:rsidRPr="00EE6E01">
        <w:rPr>
          <w:rFonts w:eastAsia="Times New Roman" w:cs="Times New Roman"/>
          <w:color w:val="000000"/>
          <w:kern w:val="28"/>
          <w:sz w:val="24"/>
          <w:szCs w:val="24"/>
          <w14:cntxtAlts/>
        </w:rPr>
        <w:t xml:space="preserve">We pray for the churches and ministerial staff that constitute the Lake Erie Presbytery.  This week we pray for </w:t>
      </w:r>
      <w:r w:rsidR="00D8106C">
        <w:rPr>
          <w:rFonts w:eastAsia="Times New Roman" w:cs="Times New Roman"/>
          <w:color w:val="000000"/>
          <w:kern w:val="28"/>
          <w:sz w:val="24"/>
          <w:szCs w:val="24"/>
          <w14:cntxtAlts/>
        </w:rPr>
        <w:t>Ripley</w:t>
      </w:r>
      <w:r w:rsidRPr="00EE6E01">
        <w:rPr>
          <w:rFonts w:eastAsia="Times New Roman" w:cs="Times New Roman"/>
          <w:color w:val="000000"/>
          <w:kern w:val="28"/>
          <w:sz w:val="24"/>
          <w:szCs w:val="24"/>
          <w14:cntxtAlts/>
        </w:rPr>
        <w:t xml:space="preserve">, Commissioned Pastor, </w:t>
      </w:r>
      <w:r w:rsidR="00D8106C">
        <w:rPr>
          <w:rFonts w:eastAsia="Times New Roman" w:cs="Times New Roman"/>
          <w:color w:val="000000"/>
          <w:kern w:val="28"/>
          <w:sz w:val="24"/>
          <w:szCs w:val="24"/>
          <w14:cntxtAlts/>
        </w:rPr>
        <w:t>Phil Johnson</w:t>
      </w:r>
      <w:r w:rsidRPr="00EE6E01">
        <w:rPr>
          <w:rFonts w:eastAsia="Times New Roman" w:cs="Times New Roman"/>
          <w:color w:val="000000"/>
          <w:kern w:val="28"/>
          <w:sz w:val="24"/>
          <w:szCs w:val="24"/>
          <w14:cntxtAlts/>
        </w:rPr>
        <w:t xml:space="preserve"> and </w:t>
      </w:r>
      <w:r w:rsidR="00D8106C">
        <w:rPr>
          <w:rFonts w:eastAsia="Times New Roman" w:cs="Times New Roman"/>
          <w:color w:val="000000"/>
          <w:kern w:val="28"/>
          <w:sz w:val="24"/>
          <w:szCs w:val="24"/>
          <w14:cntxtAlts/>
        </w:rPr>
        <w:t>Rev. Carl Hull, Honorably Retired and Rev. Joe Filer, Honorably Retired.</w:t>
      </w:r>
    </w:p>
    <w:p w14:paraId="1EB5D79F" w14:textId="411DBA5D" w:rsidR="002C0C6D" w:rsidRPr="00EE6E01" w:rsidRDefault="002C0C6D" w:rsidP="002C0C6D">
      <w:pPr>
        <w:spacing w:line="23" w:lineRule="atLeast"/>
        <w:ind w:left="360"/>
        <w:jc w:val="both"/>
        <w:rPr>
          <w:rFonts w:eastAsia="Times New Roman" w:cs="Times New Roman"/>
          <w:color w:val="000000"/>
          <w:kern w:val="28"/>
          <w:sz w:val="24"/>
          <w:szCs w:val="24"/>
          <w14:cntxtAlts/>
        </w:rPr>
      </w:pPr>
    </w:p>
    <w:p w14:paraId="2C836631" w14:textId="47F42890" w:rsidR="002C0C6D" w:rsidRPr="00EE6E01" w:rsidRDefault="002C0C6D" w:rsidP="002C0C6D">
      <w:pPr>
        <w:spacing w:line="23" w:lineRule="atLeast"/>
        <w:ind w:left="360"/>
        <w:jc w:val="both"/>
        <w:rPr>
          <w:rFonts w:eastAsia="Times New Roman" w:cs="Times New Roman"/>
          <w:color w:val="000000"/>
          <w:kern w:val="28"/>
          <w:sz w:val="24"/>
          <w:szCs w:val="24"/>
          <w14:cntxtAlts/>
        </w:rPr>
      </w:pPr>
    </w:p>
    <w:p w14:paraId="4AD5FA8D" w14:textId="77777777" w:rsidR="006C6F1C" w:rsidRPr="00EE6E01" w:rsidRDefault="006C6F1C" w:rsidP="002C0C6D">
      <w:pPr>
        <w:spacing w:line="23" w:lineRule="atLeast"/>
        <w:jc w:val="both"/>
        <w:rPr>
          <w:rFonts w:eastAsia="Times New Roman" w:cs="Times New Roman"/>
          <w:color w:val="000000"/>
          <w:kern w:val="28"/>
          <w:sz w:val="24"/>
          <w:szCs w:val="24"/>
          <w14:cntxtAlts/>
        </w:rPr>
      </w:pPr>
    </w:p>
    <w:sectPr w:rsidR="006C6F1C" w:rsidRPr="00EE6E01" w:rsidSect="00246DA3">
      <w:footerReference w:type="default" r:id="rId16"/>
      <w:pgSz w:w="12240" w:h="15840" w:code="1"/>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23104" w14:textId="77777777" w:rsidR="00F04B59" w:rsidRDefault="00F04B59">
      <w:r>
        <w:separator/>
      </w:r>
    </w:p>
  </w:endnote>
  <w:endnote w:type="continuationSeparator" w:id="0">
    <w:p w14:paraId="20AFBBAB" w14:textId="77777777" w:rsidR="00F04B59" w:rsidRDefault="00F04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70804B97" w14:textId="77777777" w:rsidR="009C654E" w:rsidRDefault="00F816E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04E0C264" w14:textId="77777777" w:rsidR="009C654E" w:rsidRDefault="00F04B5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56779" w14:textId="77777777" w:rsidR="00F04B59" w:rsidRDefault="00F04B59">
      <w:r>
        <w:separator/>
      </w:r>
    </w:p>
  </w:footnote>
  <w:footnote w:type="continuationSeparator" w:id="0">
    <w:p w14:paraId="0DE539CE" w14:textId="77777777" w:rsidR="00F04B59" w:rsidRDefault="00F04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1">
      <w:lvl w:ilvl="1">
        <w:numFmt w:val="bullet"/>
        <w:lvlText w:val=""/>
        <w:lvlJc w:val="left"/>
        <w:pPr>
          <w:tabs>
            <w:tab w:val="num" w:pos="1440"/>
          </w:tabs>
          <w:ind w:left="1440" w:hanging="360"/>
        </w:pPr>
        <w:rPr>
          <w:rFonts w:ascii="Wingdings" w:hAnsi="Wingdings"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A3"/>
    <w:rsid w:val="000429DB"/>
    <w:rsid w:val="00090761"/>
    <w:rsid w:val="0009554E"/>
    <w:rsid w:val="000D0042"/>
    <w:rsid w:val="0010320A"/>
    <w:rsid w:val="00154D62"/>
    <w:rsid w:val="0022658F"/>
    <w:rsid w:val="00246DA3"/>
    <w:rsid w:val="002C0C6D"/>
    <w:rsid w:val="002C41E7"/>
    <w:rsid w:val="003563F1"/>
    <w:rsid w:val="00381545"/>
    <w:rsid w:val="003976FA"/>
    <w:rsid w:val="00473339"/>
    <w:rsid w:val="00473F5A"/>
    <w:rsid w:val="004A7380"/>
    <w:rsid w:val="004B76A5"/>
    <w:rsid w:val="004C6881"/>
    <w:rsid w:val="005656FB"/>
    <w:rsid w:val="005A14EC"/>
    <w:rsid w:val="005B5DA5"/>
    <w:rsid w:val="005E24E6"/>
    <w:rsid w:val="006C0D76"/>
    <w:rsid w:val="006C4BE9"/>
    <w:rsid w:val="006C6F1C"/>
    <w:rsid w:val="006D3842"/>
    <w:rsid w:val="00717926"/>
    <w:rsid w:val="00745932"/>
    <w:rsid w:val="0084507E"/>
    <w:rsid w:val="00893C93"/>
    <w:rsid w:val="009E6217"/>
    <w:rsid w:val="00A05B09"/>
    <w:rsid w:val="00A24CB2"/>
    <w:rsid w:val="00AA2F98"/>
    <w:rsid w:val="00AB5108"/>
    <w:rsid w:val="00AB76C2"/>
    <w:rsid w:val="00B55D3E"/>
    <w:rsid w:val="00D8106C"/>
    <w:rsid w:val="00E22543"/>
    <w:rsid w:val="00EB49E6"/>
    <w:rsid w:val="00EE6E01"/>
    <w:rsid w:val="00F04B59"/>
    <w:rsid w:val="00F50C4F"/>
    <w:rsid w:val="00F81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C0C4"/>
  <w15:chartTrackingRefBased/>
  <w15:docId w15:val="{D6876D04-1501-40F4-B9D1-256BE67B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A3"/>
    <w:pPr>
      <w:spacing w:after="0" w:line="24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6DA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DA3"/>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46DA3"/>
    <w:rPr>
      <w:rFonts w:eastAsiaTheme="minorEastAsia"/>
      <w:color w:val="5A5A5A" w:themeColor="text1" w:themeTint="A5"/>
      <w:spacing w:val="15"/>
    </w:rPr>
  </w:style>
  <w:style w:type="paragraph" w:styleId="NormalWeb">
    <w:name w:val="Normal (Web)"/>
    <w:basedOn w:val="Normal"/>
    <w:uiPriority w:val="99"/>
    <w:unhideWhenUsed/>
    <w:rsid w:val="00246DA3"/>
    <w:rPr>
      <w:rFonts w:cs="Times New Roman"/>
      <w:sz w:val="24"/>
      <w:szCs w:val="24"/>
    </w:rPr>
  </w:style>
  <w:style w:type="paragraph" w:styleId="ListParagraph">
    <w:name w:val="List Paragraph"/>
    <w:basedOn w:val="Normal"/>
    <w:uiPriority w:val="34"/>
    <w:qFormat/>
    <w:rsid w:val="00246DA3"/>
    <w:pPr>
      <w:ind w:left="720"/>
      <w:contextualSpacing/>
    </w:pPr>
  </w:style>
  <w:style w:type="character" w:styleId="Hyperlink">
    <w:name w:val="Hyperlink"/>
    <w:basedOn w:val="DefaultParagraphFont"/>
    <w:uiPriority w:val="99"/>
    <w:unhideWhenUsed/>
    <w:rsid w:val="00246DA3"/>
    <w:rPr>
      <w:color w:val="0563C1" w:themeColor="hyperlink"/>
      <w:u w:val="single"/>
    </w:rPr>
  </w:style>
  <w:style w:type="paragraph" w:styleId="Footer">
    <w:name w:val="footer"/>
    <w:basedOn w:val="Normal"/>
    <w:link w:val="FooterChar"/>
    <w:uiPriority w:val="99"/>
    <w:unhideWhenUsed/>
    <w:rsid w:val="00246DA3"/>
    <w:pPr>
      <w:tabs>
        <w:tab w:val="center" w:pos="4680"/>
        <w:tab w:val="right" w:pos="9360"/>
      </w:tabs>
    </w:pPr>
  </w:style>
  <w:style w:type="character" w:customStyle="1" w:styleId="FooterChar">
    <w:name w:val="Footer Char"/>
    <w:basedOn w:val="DefaultParagraphFont"/>
    <w:link w:val="Footer"/>
    <w:uiPriority w:val="99"/>
    <w:rsid w:val="00246DA3"/>
    <w:rPr>
      <w:rFonts w:ascii="Times New Roman" w:hAnsi="Times New Roman"/>
    </w:rPr>
  </w:style>
  <w:style w:type="paragraph" w:styleId="BalloonText">
    <w:name w:val="Balloon Text"/>
    <w:basedOn w:val="Normal"/>
    <w:link w:val="BalloonTextChar"/>
    <w:uiPriority w:val="99"/>
    <w:semiHidden/>
    <w:unhideWhenUsed/>
    <w:rsid w:val="00246D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DA3"/>
    <w:rPr>
      <w:rFonts w:ascii="Segoe UI" w:hAnsi="Segoe UI" w:cs="Segoe UI"/>
      <w:sz w:val="18"/>
      <w:szCs w:val="18"/>
    </w:rPr>
  </w:style>
  <w:style w:type="character" w:customStyle="1" w:styleId="text">
    <w:name w:val="text"/>
    <w:basedOn w:val="DefaultParagraphFont"/>
    <w:rsid w:val="004B76A5"/>
  </w:style>
  <w:style w:type="character" w:styleId="UnresolvedMention">
    <w:name w:val="Unresolved Mention"/>
    <w:basedOn w:val="DefaultParagraphFont"/>
    <w:uiPriority w:val="99"/>
    <w:semiHidden/>
    <w:unhideWhenUsed/>
    <w:rsid w:val="006D3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016712">
      <w:bodyDiv w:val="1"/>
      <w:marLeft w:val="0"/>
      <w:marRight w:val="0"/>
      <w:marTop w:val="0"/>
      <w:marBottom w:val="0"/>
      <w:divBdr>
        <w:top w:val="none" w:sz="0" w:space="0" w:color="auto"/>
        <w:left w:val="none" w:sz="0" w:space="0" w:color="auto"/>
        <w:bottom w:val="none" w:sz="0" w:space="0" w:color="auto"/>
        <w:right w:val="none" w:sz="0" w:space="0" w:color="auto"/>
      </w:divBdr>
    </w:div>
    <w:div w:id="847871172">
      <w:bodyDiv w:val="1"/>
      <w:marLeft w:val="0"/>
      <w:marRight w:val="0"/>
      <w:marTop w:val="0"/>
      <w:marBottom w:val="0"/>
      <w:divBdr>
        <w:top w:val="none" w:sz="0" w:space="0" w:color="auto"/>
        <w:left w:val="none" w:sz="0" w:space="0" w:color="auto"/>
        <w:bottom w:val="none" w:sz="0" w:space="0" w:color="auto"/>
        <w:right w:val="none" w:sz="0" w:space="0" w:color="auto"/>
      </w:divBdr>
    </w:div>
    <w:div w:id="1380544540">
      <w:bodyDiv w:val="1"/>
      <w:marLeft w:val="0"/>
      <w:marRight w:val="0"/>
      <w:marTop w:val="0"/>
      <w:marBottom w:val="0"/>
      <w:divBdr>
        <w:top w:val="none" w:sz="0" w:space="0" w:color="auto"/>
        <w:left w:val="none" w:sz="0" w:space="0" w:color="auto"/>
        <w:bottom w:val="none" w:sz="0" w:space="0" w:color="auto"/>
        <w:right w:val="none" w:sz="0" w:space="0" w:color="auto"/>
      </w:divBdr>
    </w:div>
    <w:div w:id="1487286186">
      <w:bodyDiv w:val="1"/>
      <w:marLeft w:val="0"/>
      <w:marRight w:val="0"/>
      <w:marTop w:val="0"/>
      <w:marBottom w:val="0"/>
      <w:divBdr>
        <w:top w:val="none" w:sz="0" w:space="0" w:color="auto"/>
        <w:left w:val="none" w:sz="0" w:space="0" w:color="auto"/>
        <w:bottom w:val="none" w:sz="0" w:space="0" w:color="auto"/>
        <w:right w:val="none" w:sz="0" w:space="0" w:color="auto"/>
      </w:divBdr>
    </w:div>
    <w:div w:id="158348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finance@presyterianwarren.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Administrative Assistant</dc:creator>
  <cp:keywords/>
  <dc:description/>
  <cp:lastModifiedBy>Administrative Assistant</cp:lastModifiedBy>
  <cp:revision>8</cp:revision>
  <cp:lastPrinted>2020-04-22T13:03:00Z</cp:lastPrinted>
  <dcterms:created xsi:type="dcterms:W3CDTF">2020-04-17T15:40:00Z</dcterms:created>
  <dcterms:modified xsi:type="dcterms:W3CDTF">2020-04-22T13:08:00Z</dcterms:modified>
</cp:coreProperties>
</file>